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11A5" w14:textId="77777777" w:rsidR="00356B5B" w:rsidRDefault="00356B5B" w:rsidP="00356B5B">
      <w:pPr>
        <w:pStyle w:val="a7"/>
        <w:rPr>
          <w:color w:val="000000"/>
          <w:sz w:val="24"/>
        </w:rPr>
      </w:pPr>
      <w:r w:rsidRPr="00201592">
        <w:rPr>
          <w:color w:val="000000"/>
          <w:sz w:val="24"/>
        </w:rPr>
        <w:object w:dxaOrig="720" w:dyaOrig="720" w14:anchorId="662E4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38885128" r:id="rId7"/>
        </w:object>
      </w:r>
    </w:p>
    <w:p w14:paraId="3B82EBA4" w14:textId="77777777" w:rsidR="00356B5B" w:rsidRDefault="00356B5B" w:rsidP="00356B5B">
      <w:pPr>
        <w:pStyle w:val="a7"/>
        <w:rPr>
          <w:color w:val="000000"/>
          <w:sz w:val="24"/>
        </w:rPr>
      </w:pPr>
    </w:p>
    <w:p w14:paraId="2896C06E" w14:textId="77777777" w:rsidR="00356B5B" w:rsidRDefault="00356B5B" w:rsidP="00356B5B">
      <w:pPr>
        <w:pStyle w:val="a7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3A610B3C" w14:textId="77777777" w:rsidR="00356B5B" w:rsidRDefault="00356B5B" w:rsidP="00356B5B">
      <w:pPr>
        <w:pStyle w:val="a7"/>
        <w:rPr>
          <w:b/>
          <w:color w:val="000000"/>
          <w:sz w:val="4"/>
          <w:szCs w:val="4"/>
        </w:rPr>
      </w:pPr>
    </w:p>
    <w:p w14:paraId="37F8DD61" w14:textId="77777777" w:rsidR="00356B5B" w:rsidRDefault="00356B5B" w:rsidP="00356B5B">
      <w:pPr>
        <w:pStyle w:val="a7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6151B13F" w14:textId="77777777" w:rsidR="00356B5B" w:rsidRDefault="00356B5B" w:rsidP="00356B5B">
      <w:pPr>
        <w:pStyle w:val="a7"/>
        <w:rPr>
          <w:color w:val="000000"/>
          <w:sz w:val="18"/>
          <w:szCs w:val="18"/>
        </w:rPr>
      </w:pPr>
    </w:p>
    <w:p w14:paraId="1609A404" w14:textId="77777777" w:rsidR="00356B5B" w:rsidRDefault="00356B5B" w:rsidP="00356B5B">
      <w:pPr>
        <w:pStyle w:val="a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14:paraId="0AE5F709" w14:textId="77777777" w:rsidR="00356B5B" w:rsidRDefault="00356B5B" w:rsidP="00356B5B">
      <w:pPr>
        <w:jc w:val="center"/>
        <w:rPr>
          <w:color w:val="000000"/>
          <w:sz w:val="22"/>
          <w:szCs w:val="22"/>
        </w:rPr>
      </w:pPr>
    </w:p>
    <w:p w14:paraId="3342D5FC" w14:textId="77777777" w:rsidR="00356B5B" w:rsidRDefault="00356B5B" w:rsidP="00356B5B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2617E37D" w14:textId="77777777" w:rsidR="00356B5B" w:rsidRDefault="00356B5B" w:rsidP="00356B5B">
      <w:pPr>
        <w:rPr>
          <w:color w:val="000000"/>
          <w:sz w:val="26"/>
        </w:rPr>
      </w:pPr>
    </w:p>
    <w:p w14:paraId="7D7EFC10" w14:textId="77777777" w:rsidR="00356B5B" w:rsidRDefault="00356B5B" w:rsidP="00356B5B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484"/>
        <w:gridCol w:w="1260"/>
      </w:tblGrid>
      <w:tr w:rsidR="00356B5B" w14:paraId="1FD22B08" w14:textId="77777777" w:rsidTr="004C5FEC">
        <w:tc>
          <w:tcPr>
            <w:tcW w:w="1843" w:type="dxa"/>
            <w:hideMark/>
          </w:tcPr>
          <w:p w14:paraId="0B98E0DC" w14:textId="03C4684B" w:rsidR="00356B5B" w:rsidRPr="004F1E79" w:rsidRDefault="004C5FEC">
            <w:pPr>
              <w:pStyle w:val="2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26.12.2019</w:t>
            </w:r>
          </w:p>
        </w:tc>
        <w:tc>
          <w:tcPr>
            <w:tcW w:w="484" w:type="dxa"/>
            <w:hideMark/>
          </w:tcPr>
          <w:p w14:paraId="02F712E5" w14:textId="77777777" w:rsidR="00356B5B" w:rsidRDefault="00356B5B">
            <w:pPr>
              <w:pStyle w:val="2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14:paraId="5B9C8CCB" w14:textId="6F18771B" w:rsidR="00356B5B" w:rsidRPr="00356B5B" w:rsidRDefault="004C5FEC">
            <w:pPr>
              <w:pStyle w:val="2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 xml:space="preserve">     2067</w:t>
            </w:r>
          </w:p>
        </w:tc>
      </w:tr>
    </w:tbl>
    <w:p w14:paraId="5CC98FDF" w14:textId="77777777" w:rsidR="00356B5B" w:rsidRDefault="00356B5B" w:rsidP="00356B5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p w14:paraId="06D15D66" w14:textId="77777777" w:rsidR="004C5FEC" w:rsidRPr="009A5207" w:rsidRDefault="004C5FEC" w:rsidP="00356B5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p w14:paraId="189E4AD6" w14:textId="77777777" w:rsidR="004C5FEC" w:rsidRDefault="00356B5B" w:rsidP="00101495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9A5207">
        <w:rPr>
          <w:bCs/>
          <w:color w:val="000000"/>
          <w:sz w:val="26"/>
          <w:szCs w:val="26"/>
        </w:rPr>
        <w:t>Об итогах городского конкурса</w:t>
      </w:r>
      <w:r w:rsidR="00616758">
        <w:rPr>
          <w:bCs/>
          <w:color w:val="000000"/>
          <w:sz w:val="26"/>
          <w:szCs w:val="26"/>
        </w:rPr>
        <w:t xml:space="preserve"> </w:t>
      </w:r>
    </w:p>
    <w:p w14:paraId="34278983" w14:textId="0BA9A952" w:rsidR="00A96BA1" w:rsidRPr="009A5207" w:rsidRDefault="00356B5B" w:rsidP="00101495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9A5207">
        <w:rPr>
          <w:bCs/>
          <w:color w:val="000000"/>
          <w:sz w:val="26"/>
          <w:szCs w:val="26"/>
        </w:rPr>
        <w:t>м</w:t>
      </w:r>
      <w:r w:rsidR="00A96BA1" w:rsidRPr="009A5207">
        <w:rPr>
          <w:bCs/>
          <w:color w:val="000000"/>
          <w:sz w:val="26"/>
          <w:szCs w:val="26"/>
        </w:rPr>
        <w:t>етодических разработок</w:t>
      </w:r>
    </w:p>
    <w:p w14:paraId="6BD342E6" w14:textId="20142E2E" w:rsidR="00356B5B" w:rsidRPr="009A5207" w:rsidRDefault="00A96BA1" w:rsidP="00101495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9A5207">
        <w:rPr>
          <w:bCs/>
          <w:color w:val="000000"/>
          <w:sz w:val="26"/>
          <w:szCs w:val="26"/>
        </w:rPr>
        <w:t>педагогических работников</w:t>
      </w:r>
    </w:p>
    <w:p w14:paraId="6468FFB5" w14:textId="77777777" w:rsidR="00356B5B" w:rsidRDefault="00356B5B" w:rsidP="00101495">
      <w:pPr>
        <w:jc w:val="both"/>
        <w:rPr>
          <w:rFonts w:eastAsia="MS Mincho"/>
          <w:sz w:val="26"/>
          <w:szCs w:val="26"/>
        </w:rPr>
      </w:pPr>
    </w:p>
    <w:p w14:paraId="28F8C4C8" w14:textId="77777777" w:rsidR="004C5FEC" w:rsidRPr="009A5207" w:rsidRDefault="004C5FEC" w:rsidP="00101495">
      <w:pPr>
        <w:jc w:val="both"/>
        <w:rPr>
          <w:rFonts w:eastAsia="MS Mincho"/>
          <w:sz w:val="26"/>
          <w:szCs w:val="26"/>
        </w:rPr>
      </w:pPr>
    </w:p>
    <w:p w14:paraId="047A5793" w14:textId="3DFDB93D" w:rsidR="008F41C0" w:rsidRPr="009A5207" w:rsidRDefault="006D514F" w:rsidP="004C5FEC">
      <w:pPr>
        <w:ind w:firstLine="360"/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 </w:t>
      </w:r>
      <w:proofErr w:type="gramStart"/>
      <w:r w:rsidR="009372BA" w:rsidRPr="009A5207">
        <w:rPr>
          <w:sz w:val="26"/>
          <w:szCs w:val="26"/>
        </w:rPr>
        <w:t xml:space="preserve">С целью выявления и распространения лучшего опыта работы педагогических работников по вопросам патриотического воспитания обучающихся, в соответствии с планом деятельности муниципального ресурсного центра МАОУ «Средняя общеобразовательная школа № 24» «Реализация программы воспитания и социализации обучающихся в соответствии с требованиями ФГОС»  </w:t>
      </w:r>
      <w:r w:rsidR="00616758">
        <w:rPr>
          <w:sz w:val="26"/>
          <w:szCs w:val="26"/>
        </w:rPr>
        <w:t xml:space="preserve">в </w:t>
      </w:r>
      <w:r w:rsidR="009372BA" w:rsidRPr="009A5207">
        <w:rPr>
          <w:sz w:val="26"/>
          <w:szCs w:val="26"/>
        </w:rPr>
        <w:t>декабр</w:t>
      </w:r>
      <w:r w:rsidR="00616758">
        <w:rPr>
          <w:sz w:val="26"/>
          <w:szCs w:val="26"/>
        </w:rPr>
        <w:t>е</w:t>
      </w:r>
      <w:r w:rsidR="009372BA" w:rsidRPr="009A5207">
        <w:rPr>
          <w:sz w:val="26"/>
          <w:szCs w:val="26"/>
        </w:rPr>
        <w:t xml:space="preserve"> 2019 года проведён городской конкурс методических разработок педагогических работников, посвященных 75-летию Победы в Великой Отечественной войне</w:t>
      </w:r>
      <w:r w:rsidR="00A96BA1" w:rsidRPr="009A5207">
        <w:rPr>
          <w:sz w:val="26"/>
          <w:szCs w:val="26"/>
        </w:rPr>
        <w:t>.</w:t>
      </w:r>
      <w:proofErr w:type="gramEnd"/>
      <w:r w:rsidR="00A96BA1" w:rsidRPr="009A5207">
        <w:rPr>
          <w:sz w:val="26"/>
          <w:szCs w:val="26"/>
        </w:rPr>
        <w:t xml:space="preserve"> </w:t>
      </w:r>
      <w:r w:rsidR="00F11F8D" w:rsidRPr="009A5207">
        <w:rPr>
          <w:sz w:val="26"/>
          <w:szCs w:val="26"/>
        </w:rPr>
        <w:t xml:space="preserve">В </w:t>
      </w:r>
      <w:r w:rsidR="00A96BA1" w:rsidRPr="009A5207">
        <w:rPr>
          <w:sz w:val="26"/>
          <w:szCs w:val="26"/>
        </w:rPr>
        <w:t xml:space="preserve">конкурсе </w:t>
      </w:r>
      <w:r w:rsidR="00356B5B" w:rsidRPr="009A5207">
        <w:rPr>
          <w:sz w:val="26"/>
          <w:szCs w:val="26"/>
        </w:rPr>
        <w:t>приняли участие более 100</w:t>
      </w:r>
      <w:r w:rsidR="00F11F8D" w:rsidRPr="009A5207">
        <w:rPr>
          <w:sz w:val="26"/>
          <w:szCs w:val="26"/>
        </w:rPr>
        <w:t xml:space="preserve"> </w:t>
      </w:r>
      <w:r w:rsidR="00A96BA1" w:rsidRPr="009A5207">
        <w:rPr>
          <w:sz w:val="26"/>
          <w:szCs w:val="26"/>
        </w:rPr>
        <w:t>педагогических работников</w:t>
      </w:r>
      <w:r w:rsidR="00356B5B" w:rsidRPr="009A5207">
        <w:rPr>
          <w:sz w:val="26"/>
          <w:szCs w:val="26"/>
        </w:rPr>
        <w:t xml:space="preserve"> </w:t>
      </w:r>
      <w:r w:rsidR="006233D8" w:rsidRPr="009A5207">
        <w:rPr>
          <w:sz w:val="26"/>
          <w:szCs w:val="26"/>
        </w:rPr>
        <w:t>из 27 образовательных организаций</w:t>
      </w:r>
      <w:r w:rsidR="00616758">
        <w:rPr>
          <w:sz w:val="26"/>
          <w:szCs w:val="26"/>
        </w:rPr>
        <w:t xml:space="preserve"> г.</w:t>
      </w:r>
      <w:r w:rsidR="004C5FEC">
        <w:rPr>
          <w:sz w:val="26"/>
          <w:szCs w:val="26"/>
        </w:rPr>
        <w:t xml:space="preserve"> </w:t>
      </w:r>
      <w:r w:rsidR="00616758">
        <w:rPr>
          <w:sz w:val="26"/>
          <w:szCs w:val="26"/>
        </w:rPr>
        <w:t>Череповца</w:t>
      </w:r>
      <w:r w:rsidR="005B5737" w:rsidRPr="009A5207">
        <w:rPr>
          <w:sz w:val="26"/>
          <w:szCs w:val="26"/>
        </w:rPr>
        <w:t>.</w:t>
      </w:r>
      <w:r w:rsidR="00F11F8D" w:rsidRPr="009A5207">
        <w:rPr>
          <w:sz w:val="26"/>
          <w:szCs w:val="26"/>
        </w:rPr>
        <w:t xml:space="preserve"> </w:t>
      </w:r>
      <w:r w:rsidR="008D077E" w:rsidRPr="009A5207">
        <w:rPr>
          <w:sz w:val="26"/>
          <w:szCs w:val="26"/>
        </w:rPr>
        <w:t>Экспертная группа конкурса</w:t>
      </w:r>
      <w:r w:rsidR="00A96BA1" w:rsidRPr="009A5207">
        <w:rPr>
          <w:sz w:val="26"/>
          <w:szCs w:val="26"/>
        </w:rPr>
        <w:t xml:space="preserve"> отмечает разнообразие тем предста</w:t>
      </w:r>
      <w:r w:rsidR="005B5737" w:rsidRPr="009A5207">
        <w:rPr>
          <w:sz w:val="26"/>
          <w:szCs w:val="26"/>
        </w:rPr>
        <w:t>вленных методических разработок</w:t>
      </w:r>
      <w:r w:rsidR="00032147" w:rsidRPr="009A5207">
        <w:rPr>
          <w:sz w:val="26"/>
          <w:szCs w:val="26"/>
        </w:rPr>
        <w:t xml:space="preserve">, высокую активность </w:t>
      </w:r>
      <w:r w:rsidR="00356B5B" w:rsidRPr="009A5207">
        <w:rPr>
          <w:sz w:val="26"/>
          <w:szCs w:val="26"/>
        </w:rPr>
        <w:t>педагогов</w:t>
      </w:r>
      <w:r w:rsidR="00667A77" w:rsidRPr="009A5207">
        <w:rPr>
          <w:sz w:val="26"/>
          <w:szCs w:val="26"/>
        </w:rPr>
        <w:t xml:space="preserve">, </w:t>
      </w:r>
      <w:r w:rsidR="00F11F8D" w:rsidRPr="009A5207">
        <w:rPr>
          <w:sz w:val="26"/>
          <w:szCs w:val="26"/>
        </w:rPr>
        <w:t>практическую направленность</w:t>
      </w:r>
      <w:r w:rsidR="00356B5B" w:rsidRPr="009A5207">
        <w:rPr>
          <w:sz w:val="26"/>
          <w:szCs w:val="26"/>
        </w:rPr>
        <w:t xml:space="preserve"> работ</w:t>
      </w:r>
      <w:r w:rsidR="00F11F8D" w:rsidRPr="009A5207">
        <w:rPr>
          <w:sz w:val="26"/>
          <w:szCs w:val="26"/>
        </w:rPr>
        <w:t>.</w:t>
      </w:r>
      <w:r w:rsidR="004F1E79" w:rsidRPr="009A5207">
        <w:rPr>
          <w:sz w:val="26"/>
          <w:szCs w:val="26"/>
        </w:rPr>
        <w:t xml:space="preserve"> </w:t>
      </w:r>
      <w:r w:rsidR="00207AA3" w:rsidRPr="009A5207">
        <w:rPr>
          <w:sz w:val="26"/>
          <w:szCs w:val="26"/>
        </w:rPr>
        <w:t xml:space="preserve">На основании </w:t>
      </w:r>
      <w:proofErr w:type="gramStart"/>
      <w:r w:rsidR="00207AA3" w:rsidRPr="009A5207">
        <w:rPr>
          <w:sz w:val="26"/>
          <w:szCs w:val="26"/>
        </w:rPr>
        <w:t>вышеизложенного</w:t>
      </w:r>
      <w:proofErr w:type="gramEnd"/>
    </w:p>
    <w:p w14:paraId="647E52F4" w14:textId="77777777" w:rsidR="00207AA3" w:rsidRPr="009A5207" w:rsidRDefault="008F41C0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ПРИКАЗЫВАЮ:</w:t>
      </w:r>
    </w:p>
    <w:p w14:paraId="5D414F74" w14:textId="77777777" w:rsidR="001727FF" w:rsidRPr="009A5207" w:rsidRDefault="001727FF" w:rsidP="00101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207">
        <w:rPr>
          <w:rFonts w:ascii="Times New Roman" w:hAnsi="Times New Roman" w:cs="Times New Roman"/>
          <w:sz w:val="26"/>
          <w:szCs w:val="26"/>
        </w:rPr>
        <w:t>Утвердить решение жюри</w:t>
      </w:r>
      <w:r w:rsidR="004F1E79" w:rsidRPr="009A5207">
        <w:rPr>
          <w:rFonts w:ascii="Times New Roman" w:hAnsi="Times New Roman" w:cs="Times New Roman"/>
          <w:sz w:val="26"/>
          <w:szCs w:val="26"/>
        </w:rPr>
        <w:t xml:space="preserve"> конкурса.</w:t>
      </w:r>
    </w:p>
    <w:p w14:paraId="2D91F5CD" w14:textId="77777777" w:rsidR="006C0DBE" w:rsidRPr="009A5207" w:rsidRDefault="006C0DBE" w:rsidP="00101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5207">
        <w:rPr>
          <w:rFonts w:ascii="Times New Roman" w:eastAsia="Times New Roman" w:hAnsi="Times New Roman"/>
          <w:sz w:val="26"/>
          <w:szCs w:val="26"/>
          <w:lang w:eastAsia="ar-SA"/>
        </w:rPr>
        <w:t>Наградить Дипломами победителей и призёров городского конкурса:</w:t>
      </w:r>
    </w:p>
    <w:p w14:paraId="538F7916" w14:textId="23B0E167" w:rsidR="00F6696B" w:rsidRPr="009A5207" w:rsidRDefault="00F6696B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в номинации «Урок  (учебное занятие), занятие внеурочной деятельности»:</w:t>
      </w:r>
    </w:p>
    <w:p w14:paraId="42252300" w14:textId="164659DB" w:rsidR="00B37F71" w:rsidRPr="009A5207" w:rsidRDefault="00B37F71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          Дипломом </w:t>
      </w:r>
      <w:r w:rsidRPr="009A5207">
        <w:rPr>
          <w:sz w:val="26"/>
          <w:szCs w:val="26"/>
          <w:lang w:val="en-US"/>
        </w:rPr>
        <w:t>I</w:t>
      </w:r>
      <w:r w:rsidRPr="009A5207">
        <w:rPr>
          <w:sz w:val="26"/>
          <w:szCs w:val="26"/>
        </w:rPr>
        <w:t xml:space="preserve"> степени:</w:t>
      </w:r>
    </w:p>
    <w:p w14:paraId="25BC80F5" w14:textId="77777777" w:rsidR="00B37F71" w:rsidRPr="009A5207" w:rsidRDefault="00B37F71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Гусеву Наталью Александровну, педагога дополнительного образования МАОУ ДО  «Центр детского творчества и методического обеспечения»;</w:t>
      </w:r>
    </w:p>
    <w:p w14:paraId="4BABF532" w14:textId="3A686F95" w:rsidR="00B37F71" w:rsidRPr="009A5207" w:rsidRDefault="00B37F71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Королёву Елену Николаевну, учителя начальных классов МАОУ  «Средняя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1 им</w:t>
      </w:r>
      <w:r w:rsidR="004C5FEC">
        <w:rPr>
          <w:sz w:val="26"/>
          <w:szCs w:val="26"/>
        </w:rPr>
        <w:t>ени</w:t>
      </w:r>
      <w:r w:rsidRPr="009A5207">
        <w:rPr>
          <w:sz w:val="26"/>
          <w:szCs w:val="26"/>
        </w:rPr>
        <w:t xml:space="preserve"> М</w:t>
      </w:r>
      <w:r w:rsidR="004C5FEC">
        <w:rPr>
          <w:sz w:val="26"/>
          <w:szCs w:val="26"/>
        </w:rPr>
        <w:t>аксима</w:t>
      </w:r>
      <w:r w:rsidRPr="009A5207">
        <w:rPr>
          <w:sz w:val="26"/>
          <w:szCs w:val="26"/>
        </w:rPr>
        <w:t xml:space="preserve"> Горького»;</w:t>
      </w:r>
    </w:p>
    <w:p w14:paraId="1EEA4FDD" w14:textId="5838C10D" w:rsidR="00915BD5" w:rsidRPr="009A5207" w:rsidRDefault="00915BD5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          </w:t>
      </w:r>
      <w:r w:rsidRPr="009A5207">
        <w:rPr>
          <w:color w:val="000000"/>
          <w:sz w:val="26"/>
          <w:szCs w:val="26"/>
        </w:rPr>
        <w:t xml:space="preserve">Дипломом </w:t>
      </w:r>
      <w:r w:rsidRPr="009A5207">
        <w:rPr>
          <w:color w:val="000000"/>
          <w:sz w:val="26"/>
          <w:szCs w:val="26"/>
          <w:lang w:val="en-US"/>
        </w:rPr>
        <w:t>II</w:t>
      </w:r>
      <w:r w:rsidRPr="009A5207">
        <w:rPr>
          <w:color w:val="000000"/>
          <w:sz w:val="26"/>
          <w:szCs w:val="26"/>
        </w:rPr>
        <w:t xml:space="preserve"> степени</w:t>
      </w:r>
      <w:r w:rsidRPr="009A5207">
        <w:rPr>
          <w:sz w:val="26"/>
          <w:szCs w:val="26"/>
        </w:rPr>
        <w:t>:</w:t>
      </w:r>
    </w:p>
    <w:p w14:paraId="1E069CD1" w14:textId="77777777" w:rsidR="00915BD5" w:rsidRPr="009A5207" w:rsidRDefault="00084DDE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Ганичеву Елену Александровну</w:t>
      </w:r>
      <w:r w:rsidR="00915BD5" w:rsidRPr="009A5207">
        <w:rPr>
          <w:sz w:val="26"/>
          <w:szCs w:val="26"/>
        </w:rPr>
        <w:t>, воспитател</w:t>
      </w:r>
      <w:r w:rsidRPr="009A5207">
        <w:rPr>
          <w:sz w:val="26"/>
          <w:szCs w:val="26"/>
        </w:rPr>
        <w:t>я МАОУ «</w:t>
      </w:r>
      <w:r w:rsidR="00915BD5" w:rsidRPr="009A5207">
        <w:rPr>
          <w:sz w:val="26"/>
          <w:szCs w:val="26"/>
        </w:rPr>
        <w:t>Центр образования</w:t>
      </w:r>
      <w:r w:rsidRPr="009A5207">
        <w:rPr>
          <w:sz w:val="26"/>
          <w:szCs w:val="26"/>
        </w:rPr>
        <w:t xml:space="preserve"> №44»</w:t>
      </w:r>
      <w:r w:rsidR="00915BD5" w:rsidRPr="009A5207">
        <w:rPr>
          <w:sz w:val="26"/>
          <w:szCs w:val="26"/>
        </w:rPr>
        <w:t>;</w:t>
      </w:r>
    </w:p>
    <w:p w14:paraId="7EBAB4FF" w14:textId="538D6C23" w:rsidR="00915BD5" w:rsidRPr="009A5207" w:rsidRDefault="00915BD5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Мизгирёву</w:t>
      </w:r>
      <w:proofErr w:type="spellEnd"/>
      <w:r w:rsidRPr="009A5207">
        <w:rPr>
          <w:sz w:val="26"/>
          <w:szCs w:val="26"/>
        </w:rPr>
        <w:t xml:space="preserve"> Ирину Анатольевну, учителя начальных классов МАОУ «</w:t>
      </w:r>
      <w:proofErr w:type="gramStart"/>
      <w:r w:rsidRPr="009A5207">
        <w:rPr>
          <w:sz w:val="26"/>
          <w:szCs w:val="26"/>
        </w:rPr>
        <w:t>Средняя</w:t>
      </w:r>
      <w:proofErr w:type="gramEnd"/>
      <w:r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21 с углублённым изучением отдельных предметов»;</w:t>
      </w:r>
    </w:p>
    <w:p w14:paraId="5BBE87E1" w14:textId="737A5FB7" w:rsidR="00915BD5" w:rsidRPr="009A5207" w:rsidRDefault="00915BD5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Тяпкину Татьяну Юрьевну, учителя русского языка и литературы МАОУ «Центр образования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44»;</w:t>
      </w:r>
    </w:p>
    <w:p w14:paraId="376FBCA6" w14:textId="71AAA4D6" w:rsidR="00AA21FA" w:rsidRPr="009A5207" w:rsidRDefault="003320AE" w:rsidP="001014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A21FA" w:rsidRPr="009A5207">
        <w:rPr>
          <w:color w:val="000000"/>
          <w:sz w:val="26"/>
          <w:szCs w:val="26"/>
        </w:rPr>
        <w:t xml:space="preserve">Дипломом </w:t>
      </w:r>
      <w:r w:rsidR="00AA21FA" w:rsidRPr="009A5207">
        <w:rPr>
          <w:color w:val="000000"/>
          <w:sz w:val="26"/>
          <w:szCs w:val="26"/>
          <w:lang w:val="en-US"/>
        </w:rPr>
        <w:t>III</w:t>
      </w:r>
      <w:r w:rsidR="00AA21FA" w:rsidRPr="009A5207">
        <w:rPr>
          <w:color w:val="000000"/>
          <w:sz w:val="26"/>
          <w:szCs w:val="26"/>
        </w:rPr>
        <w:t xml:space="preserve"> степени</w:t>
      </w:r>
      <w:r w:rsidR="00AA21FA" w:rsidRPr="009A5207">
        <w:rPr>
          <w:sz w:val="26"/>
          <w:szCs w:val="26"/>
        </w:rPr>
        <w:t>:</w:t>
      </w:r>
    </w:p>
    <w:p w14:paraId="54A4F416" w14:textId="38B6E9FD" w:rsidR="00AA21FA" w:rsidRPr="009A5207" w:rsidRDefault="00AA21FA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Афоничеву Ольгу Николаевну, учителя начальных классов МАОУ «</w:t>
      </w:r>
      <w:proofErr w:type="gramStart"/>
      <w:r w:rsidRPr="009A5207">
        <w:rPr>
          <w:sz w:val="26"/>
          <w:szCs w:val="26"/>
        </w:rPr>
        <w:t>Средняя</w:t>
      </w:r>
      <w:proofErr w:type="gramEnd"/>
      <w:r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2»;</w:t>
      </w:r>
    </w:p>
    <w:p w14:paraId="5734CA48" w14:textId="5C3B6826" w:rsidR="00AA21FA" w:rsidRPr="009A5207" w:rsidRDefault="00AA21FA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lastRenderedPageBreak/>
        <w:t>Костину Ирину Николаевну, учителя истории и обществознания МАОУ  «Средняя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7»;</w:t>
      </w:r>
    </w:p>
    <w:p w14:paraId="1F410147" w14:textId="5A1653DF" w:rsidR="00FE576E" w:rsidRPr="009A5207" w:rsidRDefault="00FE576E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в номинации «Методическая разработка воспитательного мероприятия»:</w:t>
      </w:r>
    </w:p>
    <w:p w14:paraId="1BDAC175" w14:textId="557D321D" w:rsidR="00FE576E" w:rsidRPr="009A5207" w:rsidRDefault="00FE576E" w:rsidP="00101495">
      <w:pPr>
        <w:ind w:firstLine="708"/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Дипломом </w:t>
      </w:r>
      <w:r w:rsidRPr="009A5207">
        <w:rPr>
          <w:sz w:val="26"/>
          <w:szCs w:val="26"/>
          <w:lang w:val="en-US"/>
        </w:rPr>
        <w:t>I</w:t>
      </w:r>
      <w:r w:rsidRPr="009A5207">
        <w:rPr>
          <w:sz w:val="26"/>
          <w:szCs w:val="26"/>
        </w:rPr>
        <w:t xml:space="preserve"> степени:</w:t>
      </w:r>
    </w:p>
    <w:p w14:paraId="323C75FA" w14:textId="6E176074" w:rsidR="00FE576E" w:rsidRPr="009A5207" w:rsidRDefault="00FE576E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Артёмову</w:t>
      </w:r>
      <w:proofErr w:type="spellEnd"/>
      <w:r w:rsidRPr="009A5207">
        <w:rPr>
          <w:sz w:val="26"/>
          <w:szCs w:val="26"/>
        </w:rPr>
        <w:t xml:space="preserve"> Татьяну Анатольевну, учителя начальных классов МАОУ «</w:t>
      </w:r>
      <w:proofErr w:type="gramStart"/>
      <w:r w:rsidRPr="009A5207">
        <w:rPr>
          <w:sz w:val="26"/>
          <w:szCs w:val="26"/>
        </w:rPr>
        <w:t>Средняя</w:t>
      </w:r>
      <w:proofErr w:type="gramEnd"/>
      <w:r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27»;</w:t>
      </w:r>
    </w:p>
    <w:p w14:paraId="5486D4CE" w14:textId="77777777" w:rsidR="00FE576E" w:rsidRPr="009A5207" w:rsidRDefault="00FE576E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Владимирову Юлию Викторовну, педагога дополнительного образования, Карпову Наталию Юрьевну, педагога дополнительного образования МАОУ ДО «Центр детского творчества и методического обеспечения»;</w:t>
      </w:r>
    </w:p>
    <w:p w14:paraId="539ECCA2" w14:textId="77777777" w:rsidR="00FE576E" w:rsidRPr="009A5207" w:rsidRDefault="00FE576E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Левченко Ольгу Сергеевну, воспитателя МАОУ  «Женская гуманитарная гимназия»;</w:t>
      </w:r>
    </w:p>
    <w:p w14:paraId="0E1D4EFA" w14:textId="77777777" w:rsidR="00FE576E" w:rsidRPr="009A5207" w:rsidRDefault="00FE576E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Обухову Людмилу Геннадьевну, педагога дополнительного образования, Цветкову Марину Юрьевну, педагога дополнительного образования МАОУ ДО «Центр детского творчества и методического обеспечения»;</w:t>
      </w:r>
    </w:p>
    <w:p w14:paraId="156B846C" w14:textId="4909C5CD" w:rsidR="00FE576E" w:rsidRPr="009A5207" w:rsidRDefault="00FE576E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Простякову</w:t>
      </w:r>
      <w:proofErr w:type="spellEnd"/>
      <w:r w:rsidRPr="009A5207">
        <w:rPr>
          <w:sz w:val="26"/>
          <w:szCs w:val="26"/>
        </w:rPr>
        <w:t xml:space="preserve"> Анну Васильевну, воспитателя, Медведеву Татьяну Сергеевну, воспитателя МБОУ «Центр образования  им</w:t>
      </w:r>
      <w:r w:rsidR="004C5FEC">
        <w:rPr>
          <w:sz w:val="26"/>
          <w:szCs w:val="26"/>
        </w:rPr>
        <w:t>ени</w:t>
      </w:r>
      <w:r w:rsidRPr="009A5207">
        <w:rPr>
          <w:sz w:val="26"/>
          <w:szCs w:val="26"/>
        </w:rPr>
        <w:t xml:space="preserve"> </w:t>
      </w:r>
      <w:proofErr w:type="gramStart"/>
      <w:r w:rsidRPr="009A5207">
        <w:rPr>
          <w:sz w:val="26"/>
          <w:szCs w:val="26"/>
        </w:rPr>
        <w:t>И. А.</w:t>
      </w:r>
      <w:proofErr w:type="gramEnd"/>
      <w:r w:rsidRPr="009A5207">
        <w:rPr>
          <w:sz w:val="26"/>
          <w:szCs w:val="26"/>
        </w:rPr>
        <w:t xml:space="preserve"> Милютина»;</w:t>
      </w:r>
    </w:p>
    <w:p w14:paraId="58C3CE2B" w14:textId="46ECF093" w:rsidR="007F78AD" w:rsidRPr="009A5207" w:rsidRDefault="007F78AD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    </w:t>
      </w:r>
      <w:r w:rsidR="009A5207" w:rsidRPr="009A5207">
        <w:rPr>
          <w:sz w:val="26"/>
          <w:szCs w:val="26"/>
        </w:rPr>
        <w:t xml:space="preserve">      </w:t>
      </w:r>
      <w:r w:rsidRPr="009A5207">
        <w:rPr>
          <w:color w:val="000000"/>
          <w:sz w:val="26"/>
          <w:szCs w:val="26"/>
        </w:rPr>
        <w:t xml:space="preserve">Дипломом </w:t>
      </w:r>
      <w:r w:rsidRPr="009A5207">
        <w:rPr>
          <w:color w:val="000000"/>
          <w:sz w:val="26"/>
          <w:szCs w:val="26"/>
          <w:lang w:val="en-US"/>
        </w:rPr>
        <w:t>II</w:t>
      </w:r>
      <w:r w:rsidRPr="009A5207">
        <w:rPr>
          <w:color w:val="000000"/>
          <w:sz w:val="26"/>
          <w:szCs w:val="26"/>
        </w:rPr>
        <w:t xml:space="preserve"> степени</w:t>
      </w:r>
      <w:r w:rsidRPr="009A5207">
        <w:rPr>
          <w:sz w:val="26"/>
          <w:szCs w:val="26"/>
        </w:rPr>
        <w:t>:</w:t>
      </w:r>
    </w:p>
    <w:p w14:paraId="6AC92488" w14:textId="16F6385F" w:rsidR="007F78AD" w:rsidRPr="009A5207" w:rsidRDefault="007F78AD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Андрееву Наталью Анатольевну, учителя иностранного языка МАОУ  «</w:t>
      </w:r>
      <w:proofErr w:type="gramStart"/>
      <w:r w:rsidRPr="009A5207">
        <w:rPr>
          <w:sz w:val="26"/>
          <w:szCs w:val="26"/>
        </w:rPr>
        <w:t>Средняя</w:t>
      </w:r>
      <w:proofErr w:type="gramEnd"/>
      <w:r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17»;</w:t>
      </w:r>
    </w:p>
    <w:p w14:paraId="418B583D" w14:textId="7EDD4164" w:rsidR="007F78AD" w:rsidRPr="009A5207" w:rsidRDefault="007F78AD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Бонееву</w:t>
      </w:r>
      <w:proofErr w:type="spellEnd"/>
      <w:r w:rsidRPr="009A5207">
        <w:rPr>
          <w:sz w:val="26"/>
          <w:szCs w:val="26"/>
        </w:rPr>
        <w:t xml:space="preserve"> Светлану Александровну, </w:t>
      </w:r>
      <w:r w:rsidR="00084DDE" w:rsidRPr="009A5207">
        <w:rPr>
          <w:sz w:val="26"/>
          <w:szCs w:val="26"/>
        </w:rPr>
        <w:t xml:space="preserve">воспитателя, </w:t>
      </w:r>
      <w:proofErr w:type="spellStart"/>
      <w:r w:rsidRPr="009A5207">
        <w:rPr>
          <w:sz w:val="26"/>
          <w:szCs w:val="26"/>
        </w:rPr>
        <w:t>Сенаторов</w:t>
      </w:r>
      <w:r w:rsidR="00084DDE" w:rsidRPr="009A5207">
        <w:rPr>
          <w:sz w:val="26"/>
          <w:szCs w:val="26"/>
        </w:rPr>
        <w:t>у</w:t>
      </w:r>
      <w:proofErr w:type="spellEnd"/>
      <w:r w:rsidR="00084DDE" w:rsidRPr="009A5207">
        <w:rPr>
          <w:sz w:val="26"/>
          <w:szCs w:val="26"/>
        </w:rPr>
        <w:t xml:space="preserve"> Марину Васильевну, воспитателя</w:t>
      </w:r>
      <w:r w:rsidRPr="009A5207">
        <w:rPr>
          <w:sz w:val="26"/>
          <w:szCs w:val="26"/>
        </w:rPr>
        <w:t>, Волкову Люд</w:t>
      </w:r>
      <w:r w:rsidR="00084DDE" w:rsidRPr="009A5207">
        <w:rPr>
          <w:sz w:val="26"/>
          <w:szCs w:val="26"/>
        </w:rPr>
        <w:t>милу Николаевну, учителя-</w:t>
      </w:r>
      <w:r w:rsidRPr="009A5207">
        <w:rPr>
          <w:sz w:val="26"/>
          <w:szCs w:val="26"/>
        </w:rPr>
        <w:t>дефектолог</w:t>
      </w:r>
      <w:r w:rsidR="00084DDE" w:rsidRPr="009A5207">
        <w:rPr>
          <w:sz w:val="26"/>
          <w:szCs w:val="26"/>
        </w:rPr>
        <w:t>а</w:t>
      </w:r>
      <w:r w:rsidRPr="009A5207">
        <w:rPr>
          <w:sz w:val="26"/>
          <w:szCs w:val="26"/>
        </w:rPr>
        <w:t xml:space="preserve"> МАОУ «Центр образования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44»;</w:t>
      </w:r>
    </w:p>
    <w:p w14:paraId="19C4E61E" w14:textId="092291F7" w:rsidR="007F78AD" w:rsidRPr="009A5207" w:rsidRDefault="007F78AD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Глебову Ольгу Евгеньевну, учителя начальных классов МАОУ  «</w:t>
      </w:r>
      <w:proofErr w:type="gramStart"/>
      <w:r w:rsidRPr="009A5207">
        <w:rPr>
          <w:sz w:val="26"/>
          <w:szCs w:val="26"/>
        </w:rPr>
        <w:t>Начальная</w:t>
      </w:r>
      <w:proofErr w:type="gramEnd"/>
      <w:r w:rsidRPr="009A5207">
        <w:rPr>
          <w:sz w:val="26"/>
          <w:szCs w:val="26"/>
        </w:rPr>
        <w:t xml:space="preserve"> 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41»;</w:t>
      </w:r>
    </w:p>
    <w:p w14:paraId="31BCCB17" w14:textId="65B05B44" w:rsidR="00B90EC2" w:rsidRPr="009A5207" w:rsidRDefault="00B90EC2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          </w:t>
      </w:r>
      <w:r w:rsidR="003320AE">
        <w:rPr>
          <w:sz w:val="26"/>
          <w:szCs w:val="26"/>
        </w:rPr>
        <w:t xml:space="preserve"> </w:t>
      </w:r>
      <w:r w:rsidRPr="009A5207">
        <w:rPr>
          <w:color w:val="000000"/>
          <w:sz w:val="26"/>
          <w:szCs w:val="26"/>
        </w:rPr>
        <w:t xml:space="preserve">Дипломом </w:t>
      </w:r>
      <w:r w:rsidRPr="009A5207">
        <w:rPr>
          <w:color w:val="000000"/>
          <w:sz w:val="26"/>
          <w:szCs w:val="26"/>
          <w:lang w:val="en-US"/>
        </w:rPr>
        <w:t>III</w:t>
      </w:r>
      <w:r w:rsidRPr="009A5207">
        <w:rPr>
          <w:color w:val="000000"/>
          <w:sz w:val="26"/>
          <w:szCs w:val="26"/>
        </w:rPr>
        <w:t xml:space="preserve"> степени</w:t>
      </w:r>
      <w:r w:rsidRPr="009A5207">
        <w:rPr>
          <w:sz w:val="26"/>
          <w:szCs w:val="26"/>
        </w:rPr>
        <w:t>:</w:t>
      </w:r>
    </w:p>
    <w:p w14:paraId="32C8020E" w14:textId="0E46754B" w:rsidR="00B90EC2" w:rsidRPr="009A5207" w:rsidRDefault="00084DDE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Боголюбову Марию Владимировну,</w:t>
      </w:r>
      <w:r w:rsidR="00246F51">
        <w:rPr>
          <w:sz w:val="26"/>
          <w:szCs w:val="26"/>
        </w:rPr>
        <w:t xml:space="preserve"> учителя русского языка и литературы,</w:t>
      </w:r>
      <w:r w:rsidRPr="009A5207">
        <w:rPr>
          <w:sz w:val="26"/>
          <w:szCs w:val="26"/>
        </w:rPr>
        <w:t xml:space="preserve"> Хрусталёву Татьяну Николаевну, учителя</w:t>
      </w:r>
      <w:r w:rsidR="00B90EC2" w:rsidRPr="009A5207">
        <w:rPr>
          <w:sz w:val="26"/>
          <w:szCs w:val="26"/>
        </w:rPr>
        <w:t xml:space="preserve"> русского языка и литературы МАОУ «Центр образования №</w:t>
      </w:r>
      <w:r w:rsidR="004C5FEC">
        <w:rPr>
          <w:sz w:val="26"/>
          <w:szCs w:val="26"/>
        </w:rPr>
        <w:t xml:space="preserve"> </w:t>
      </w:r>
      <w:r w:rsidR="00B90EC2" w:rsidRPr="009A5207">
        <w:rPr>
          <w:sz w:val="26"/>
          <w:szCs w:val="26"/>
        </w:rPr>
        <w:t>12»;</w:t>
      </w:r>
    </w:p>
    <w:p w14:paraId="3E039E9D" w14:textId="400E7971" w:rsidR="00B90EC2" w:rsidRPr="009A5207" w:rsidRDefault="00ED1870" w:rsidP="00101495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Ильинову</w:t>
      </w:r>
      <w:proofErr w:type="spellEnd"/>
      <w:r w:rsidRPr="009A5207">
        <w:rPr>
          <w:sz w:val="26"/>
          <w:szCs w:val="26"/>
        </w:rPr>
        <w:t xml:space="preserve"> Елену Аркадьевну, воспитателя</w:t>
      </w:r>
      <w:r w:rsidR="00B90EC2" w:rsidRPr="009A5207">
        <w:rPr>
          <w:sz w:val="26"/>
          <w:szCs w:val="26"/>
        </w:rPr>
        <w:t xml:space="preserve"> МАОУ «Женская гуманитарная гимназия»;</w:t>
      </w:r>
    </w:p>
    <w:p w14:paraId="2BE8CA79" w14:textId="0655AA90" w:rsidR="00B90EC2" w:rsidRPr="009A5207" w:rsidRDefault="00ED1870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Колданову</w:t>
      </w:r>
      <w:proofErr w:type="spellEnd"/>
      <w:r w:rsidRPr="009A5207">
        <w:rPr>
          <w:sz w:val="26"/>
          <w:szCs w:val="26"/>
        </w:rPr>
        <w:t xml:space="preserve"> Ирину</w:t>
      </w:r>
      <w:r w:rsidR="00B90EC2" w:rsidRPr="009A5207">
        <w:rPr>
          <w:sz w:val="26"/>
          <w:szCs w:val="26"/>
        </w:rPr>
        <w:t xml:space="preserve"> Ник</w:t>
      </w:r>
      <w:r w:rsidRPr="009A5207">
        <w:rPr>
          <w:sz w:val="26"/>
          <w:szCs w:val="26"/>
        </w:rPr>
        <w:t>олаевну, учителя</w:t>
      </w:r>
      <w:r w:rsidR="00B90EC2" w:rsidRPr="009A5207">
        <w:rPr>
          <w:sz w:val="26"/>
          <w:szCs w:val="26"/>
        </w:rPr>
        <w:t xml:space="preserve"> начальных классов МАОУ «</w:t>
      </w:r>
      <w:proofErr w:type="gramStart"/>
      <w:r w:rsidR="00B90EC2" w:rsidRPr="009A5207">
        <w:rPr>
          <w:sz w:val="26"/>
          <w:szCs w:val="26"/>
        </w:rPr>
        <w:t>Средняя</w:t>
      </w:r>
      <w:proofErr w:type="gramEnd"/>
      <w:r w:rsidR="00B90EC2"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="00B90EC2" w:rsidRPr="009A5207">
        <w:rPr>
          <w:sz w:val="26"/>
          <w:szCs w:val="26"/>
        </w:rPr>
        <w:t>4»;</w:t>
      </w:r>
    </w:p>
    <w:p w14:paraId="1CAC4AD7" w14:textId="1F7D06DE" w:rsidR="00B90EC2" w:rsidRPr="009A5207" w:rsidRDefault="00B90EC2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Мальчик</w:t>
      </w:r>
      <w:r w:rsidR="00ED1870" w:rsidRPr="009A5207">
        <w:rPr>
          <w:sz w:val="26"/>
          <w:szCs w:val="26"/>
        </w:rPr>
        <w:t>ову Ирину Владимировну, учителя</w:t>
      </w:r>
      <w:r w:rsidRPr="009A5207">
        <w:rPr>
          <w:sz w:val="26"/>
          <w:szCs w:val="26"/>
        </w:rPr>
        <w:t xml:space="preserve"> начальных классов МАОУ «</w:t>
      </w:r>
      <w:proofErr w:type="gramStart"/>
      <w:r w:rsidRPr="009A5207">
        <w:rPr>
          <w:sz w:val="26"/>
          <w:szCs w:val="26"/>
        </w:rPr>
        <w:t>Средняя</w:t>
      </w:r>
      <w:proofErr w:type="gramEnd"/>
      <w:r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Pr="009A5207">
        <w:rPr>
          <w:sz w:val="26"/>
          <w:szCs w:val="26"/>
        </w:rPr>
        <w:t>26 с углублённым изучением отдельных предметов»;</w:t>
      </w:r>
    </w:p>
    <w:p w14:paraId="18BFED81" w14:textId="1A7D411A" w:rsidR="00B90EC2" w:rsidRPr="009A5207" w:rsidRDefault="00ED1870" w:rsidP="004C5FEC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Сосенкову</w:t>
      </w:r>
      <w:proofErr w:type="spellEnd"/>
      <w:r w:rsidRPr="009A5207">
        <w:rPr>
          <w:sz w:val="26"/>
          <w:szCs w:val="26"/>
        </w:rPr>
        <w:t xml:space="preserve"> Ирину Викторовну, учителя</w:t>
      </w:r>
      <w:r w:rsidR="00B90EC2" w:rsidRPr="009A5207">
        <w:rPr>
          <w:sz w:val="26"/>
          <w:szCs w:val="26"/>
        </w:rPr>
        <w:t xml:space="preserve"> начальных классов МАОУ «</w:t>
      </w:r>
      <w:proofErr w:type="gramStart"/>
      <w:r w:rsidR="00B90EC2" w:rsidRPr="009A5207">
        <w:rPr>
          <w:sz w:val="26"/>
          <w:szCs w:val="26"/>
        </w:rPr>
        <w:t>Средняя</w:t>
      </w:r>
      <w:proofErr w:type="gramEnd"/>
      <w:r w:rsidR="00B90EC2" w:rsidRPr="009A5207">
        <w:rPr>
          <w:sz w:val="26"/>
          <w:szCs w:val="26"/>
        </w:rPr>
        <w:t xml:space="preserve"> общеобразовательная школа №</w:t>
      </w:r>
      <w:r w:rsidR="004C5FEC">
        <w:rPr>
          <w:sz w:val="26"/>
          <w:szCs w:val="26"/>
        </w:rPr>
        <w:t xml:space="preserve"> </w:t>
      </w:r>
      <w:r w:rsidR="00B90EC2" w:rsidRPr="009A5207">
        <w:rPr>
          <w:sz w:val="26"/>
          <w:szCs w:val="26"/>
        </w:rPr>
        <w:t>24»;</w:t>
      </w:r>
    </w:p>
    <w:p w14:paraId="160727B6" w14:textId="2C2204A4" w:rsidR="00B90EC2" w:rsidRPr="009A5207" w:rsidRDefault="00ED1870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Стрелкову Маргариту Александровну, учителя</w:t>
      </w:r>
      <w:r w:rsidR="00B90EC2" w:rsidRPr="009A5207">
        <w:rPr>
          <w:sz w:val="26"/>
          <w:szCs w:val="26"/>
        </w:rPr>
        <w:t xml:space="preserve"> начальных классов МБОУ «Центр образования им</w:t>
      </w:r>
      <w:r w:rsidR="004C5FEC">
        <w:rPr>
          <w:sz w:val="26"/>
          <w:szCs w:val="26"/>
        </w:rPr>
        <w:t>ени</w:t>
      </w:r>
      <w:r w:rsidR="00B90EC2" w:rsidRPr="009A5207">
        <w:rPr>
          <w:sz w:val="26"/>
          <w:szCs w:val="26"/>
        </w:rPr>
        <w:t xml:space="preserve"> </w:t>
      </w:r>
      <w:proofErr w:type="gramStart"/>
      <w:r w:rsidR="00B90EC2" w:rsidRPr="009A5207">
        <w:rPr>
          <w:sz w:val="26"/>
          <w:szCs w:val="26"/>
        </w:rPr>
        <w:t>И. А.</w:t>
      </w:r>
      <w:proofErr w:type="gramEnd"/>
      <w:r w:rsidR="00B90EC2" w:rsidRPr="009A5207">
        <w:rPr>
          <w:sz w:val="26"/>
          <w:szCs w:val="26"/>
        </w:rPr>
        <w:t xml:space="preserve"> Милютина»</w:t>
      </w:r>
      <w:r w:rsidR="00CD40F4" w:rsidRPr="009A5207">
        <w:rPr>
          <w:sz w:val="26"/>
          <w:szCs w:val="26"/>
        </w:rPr>
        <w:t>;</w:t>
      </w:r>
    </w:p>
    <w:p w14:paraId="2B8B2D49" w14:textId="535F9915" w:rsidR="00A96BA1" w:rsidRPr="009A5207" w:rsidRDefault="00A96BA1" w:rsidP="00101495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в номинации </w:t>
      </w:r>
      <w:r w:rsidR="00BE7082" w:rsidRPr="009A5207">
        <w:rPr>
          <w:sz w:val="26"/>
          <w:szCs w:val="26"/>
        </w:rPr>
        <w:t xml:space="preserve"> </w:t>
      </w:r>
      <w:r w:rsidR="00231CED">
        <w:rPr>
          <w:sz w:val="26"/>
          <w:szCs w:val="26"/>
        </w:rPr>
        <w:t>«Социально-значимый (образовательный) п</w:t>
      </w:r>
      <w:r w:rsidRPr="009A5207">
        <w:rPr>
          <w:sz w:val="26"/>
          <w:szCs w:val="26"/>
        </w:rPr>
        <w:t>роект»</w:t>
      </w:r>
      <w:r w:rsidR="006C0DBE" w:rsidRPr="009A5207">
        <w:rPr>
          <w:sz w:val="26"/>
          <w:szCs w:val="26"/>
        </w:rPr>
        <w:t>:</w:t>
      </w:r>
    </w:p>
    <w:p w14:paraId="15551DE4" w14:textId="634562E5" w:rsidR="00A96BA1" w:rsidRPr="009A5207" w:rsidRDefault="006C0DBE" w:rsidP="00101495">
      <w:pPr>
        <w:ind w:firstLine="709"/>
        <w:jc w:val="both"/>
        <w:rPr>
          <w:sz w:val="26"/>
          <w:szCs w:val="26"/>
        </w:rPr>
      </w:pPr>
      <w:r w:rsidRPr="009A5207">
        <w:rPr>
          <w:sz w:val="26"/>
          <w:szCs w:val="26"/>
        </w:rPr>
        <w:t xml:space="preserve">Дипломом </w:t>
      </w:r>
      <w:r w:rsidRPr="009A5207">
        <w:rPr>
          <w:sz w:val="26"/>
          <w:szCs w:val="26"/>
          <w:lang w:val="en-US"/>
        </w:rPr>
        <w:t>I</w:t>
      </w:r>
      <w:r w:rsidRPr="009A5207">
        <w:rPr>
          <w:sz w:val="26"/>
          <w:szCs w:val="26"/>
        </w:rPr>
        <w:t xml:space="preserve"> степени:</w:t>
      </w:r>
    </w:p>
    <w:p w14:paraId="7D687B88" w14:textId="77777777" w:rsidR="0005140A" w:rsidRPr="009A5207" w:rsidRDefault="001A6119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Кузину Марину Анатольевну, заместителя директора, учителя обществознания</w:t>
      </w:r>
      <w:r w:rsidR="00031596" w:rsidRPr="009A5207">
        <w:rPr>
          <w:sz w:val="26"/>
          <w:szCs w:val="26"/>
        </w:rPr>
        <w:t xml:space="preserve">, </w:t>
      </w:r>
      <w:r w:rsidR="00211087" w:rsidRPr="009A5207">
        <w:rPr>
          <w:sz w:val="26"/>
          <w:szCs w:val="26"/>
        </w:rPr>
        <w:t>Акимову Наталью Леонидовну, учителя</w:t>
      </w:r>
      <w:r w:rsidR="00031596" w:rsidRPr="009A5207">
        <w:rPr>
          <w:sz w:val="26"/>
          <w:szCs w:val="26"/>
        </w:rPr>
        <w:t xml:space="preserve"> начальных классов, </w:t>
      </w:r>
      <w:r w:rsidR="00211087" w:rsidRPr="009A5207">
        <w:rPr>
          <w:sz w:val="26"/>
          <w:szCs w:val="26"/>
        </w:rPr>
        <w:t>Ефремову Светлану Владимировну, учителя</w:t>
      </w:r>
      <w:r w:rsidR="00031596" w:rsidRPr="009A5207">
        <w:rPr>
          <w:sz w:val="26"/>
          <w:szCs w:val="26"/>
        </w:rPr>
        <w:t xml:space="preserve"> английского языка, Иванову Елену Владимировну, учителя немецкого языка, Кузьмину Екатерину Валерьевну, учителя курса «Истоки», </w:t>
      </w:r>
      <w:r w:rsidR="0005140A" w:rsidRPr="009A5207">
        <w:rPr>
          <w:sz w:val="26"/>
          <w:szCs w:val="26"/>
        </w:rPr>
        <w:t>Смелову Наталью Сергеевну, учителя</w:t>
      </w:r>
      <w:r w:rsidR="00031596" w:rsidRPr="009A5207">
        <w:rPr>
          <w:sz w:val="26"/>
          <w:szCs w:val="26"/>
        </w:rPr>
        <w:t xml:space="preserve"> начальных классов, </w:t>
      </w:r>
      <w:r w:rsidR="0005140A" w:rsidRPr="009A5207">
        <w:rPr>
          <w:sz w:val="26"/>
          <w:szCs w:val="26"/>
        </w:rPr>
        <w:t>Смирнову Ольгу Васильевну, учителя русского языка и литературы МАОУ «Средняя общеобразовательная школа №</w:t>
      </w:r>
      <w:r w:rsidR="00790B57">
        <w:rPr>
          <w:sz w:val="26"/>
          <w:szCs w:val="26"/>
        </w:rPr>
        <w:t xml:space="preserve"> </w:t>
      </w:r>
      <w:r w:rsidR="0005140A" w:rsidRPr="009A5207">
        <w:rPr>
          <w:sz w:val="26"/>
          <w:szCs w:val="26"/>
        </w:rPr>
        <w:t>22»;</w:t>
      </w:r>
    </w:p>
    <w:p w14:paraId="2C580A17" w14:textId="56993144" w:rsidR="003E5C7A" w:rsidRPr="009A5207" w:rsidRDefault="003E5C7A" w:rsidP="00101495">
      <w:pPr>
        <w:jc w:val="both"/>
        <w:rPr>
          <w:sz w:val="26"/>
          <w:szCs w:val="26"/>
        </w:rPr>
      </w:pPr>
      <w:r w:rsidRPr="009A5207">
        <w:rPr>
          <w:color w:val="000000"/>
          <w:sz w:val="26"/>
          <w:szCs w:val="26"/>
        </w:rPr>
        <w:t xml:space="preserve">             Дипломом </w:t>
      </w:r>
      <w:r w:rsidRPr="009A5207">
        <w:rPr>
          <w:color w:val="000000"/>
          <w:sz w:val="26"/>
          <w:szCs w:val="26"/>
          <w:lang w:val="en-US"/>
        </w:rPr>
        <w:t>II</w:t>
      </w:r>
      <w:r w:rsidRPr="009A5207">
        <w:rPr>
          <w:color w:val="000000"/>
          <w:sz w:val="26"/>
          <w:szCs w:val="26"/>
        </w:rPr>
        <w:t xml:space="preserve"> степени</w:t>
      </w:r>
      <w:r w:rsidRPr="009A5207">
        <w:rPr>
          <w:sz w:val="26"/>
          <w:szCs w:val="26"/>
        </w:rPr>
        <w:t>:</w:t>
      </w:r>
    </w:p>
    <w:p w14:paraId="4887ED98" w14:textId="52D210C7" w:rsidR="003E5C7A" w:rsidRPr="009A5207" w:rsidRDefault="003E5C7A" w:rsidP="00101495">
      <w:pPr>
        <w:jc w:val="both"/>
        <w:rPr>
          <w:sz w:val="26"/>
          <w:szCs w:val="26"/>
        </w:rPr>
      </w:pPr>
      <w:proofErr w:type="spellStart"/>
      <w:r w:rsidRPr="009A5207">
        <w:rPr>
          <w:sz w:val="26"/>
          <w:szCs w:val="26"/>
        </w:rPr>
        <w:t>Галстукову</w:t>
      </w:r>
      <w:proofErr w:type="spellEnd"/>
      <w:r w:rsidRPr="009A5207">
        <w:rPr>
          <w:sz w:val="26"/>
          <w:szCs w:val="26"/>
        </w:rPr>
        <w:t xml:space="preserve"> Наталью Ивановну, учителя начальных классов МАОУ  «Центр образования им</w:t>
      </w:r>
      <w:r w:rsidR="004C5FEC">
        <w:rPr>
          <w:sz w:val="26"/>
          <w:szCs w:val="26"/>
        </w:rPr>
        <w:t>ени</w:t>
      </w:r>
      <w:r w:rsidRPr="009A5207">
        <w:rPr>
          <w:sz w:val="26"/>
          <w:szCs w:val="26"/>
        </w:rPr>
        <w:t xml:space="preserve"> </w:t>
      </w:r>
      <w:proofErr w:type="gramStart"/>
      <w:r w:rsidRPr="009A5207">
        <w:rPr>
          <w:sz w:val="26"/>
          <w:szCs w:val="26"/>
        </w:rPr>
        <w:t>И. А.</w:t>
      </w:r>
      <w:proofErr w:type="gramEnd"/>
      <w:r w:rsidRPr="009A5207">
        <w:rPr>
          <w:sz w:val="26"/>
          <w:szCs w:val="26"/>
        </w:rPr>
        <w:t xml:space="preserve"> Милютина»;</w:t>
      </w:r>
    </w:p>
    <w:p w14:paraId="7C736270" w14:textId="77777777" w:rsidR="004C5FEC" w:rsidRDefault="00E67144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lastRenderedPageBreak/>
        <w:t xml:space="preserve">             </w:t>
      </w:r>
      <w:r w:rsidRPr="009A5207">
        <w:rPr>
          <w:color w:val="000000"/>
          <w:sz w:val="26"/>
          <w:szCs w:val="26"/>
        </w:rPr>
        <w:t xml:space="preserve">Дипломом </w:t>
      </w:r>
      <w:r w:rsidRPr="009A5207">
        <w:rPr>
          <w:color w:val="000000"/>
          <w:sz w:val="26"/>
          <w:szCs w:val="26"/>
          <w:lang w:val="en-US"/>
        </w:rPr>
        <w:t>III</w:t>
      </w:r>
      <w:r w:rsidRPr="009A5207">
        <w:rPr>
          <w:color w:val="000000"/>
          <w:sz w:val="26"/>
          <w:szCs w:val="26"/>
        </w:rPr>
        <w:t xml:space="preserve"> степени</w:t>
      </w:r>
      <w:r w:rsidRPr="009A5207">
        <w:rPr>
          <w:sz w:val="26"/>
          <w:szCs w:val="26"/>
        </w:rPr>
        <w:t>:</w:t>
      </w:r>
    </w:p>
    <w:p w14:paraId="62842D01" w14:textId="238DC7A4" w:rsidR="00DF2679" w:rsidRPr="004C5FEC" w:rsidRDefault="00E67144" w:rsidP="004C5FEC">
      <w:pPr>
        <w:jc w:val="both"/>
        <w:rPr>
          <w:sz w:val="26"/>
          <w:szCs w:val="26"/>
        </w:rPr>
      </w:pPr>
      <w:r w:rsidRPr="009A5207">
        <w:rPr>
          <w:sz w:val="26"/>
          <w:szCs w:val="26"/>
        </w:rPr>
        <w:t>Смирнову Наталью Валерьевну,</w:t>
      </w:r>
      <w:r w:rsidR="00B70EC3" w:rsidRPr="009A5207">
        <w:rPr>
          <w:sz w:val="26"/>
          <w:szCs w:val="26"/>
        </w:rPr>
        <w:t xml:space="preserve"> учителя математики, </w:t>
      </w:r>
      <w:r w:rsidRPr="009A5207">
        <w:rPr>
          <w:sz w:val="26"/>
          <w:szCs w:val="26"/>
        </w:rPr>
        <w:t xml:space="preserve"> </w:t>
      </w:r>
      <w:proofErr w:type="spellStart"/>
      <w:r w:rsidRPr="009A5207">
        <w:rPr>
          <w:sz w:val="26"/>
          <w:szCs w:val="26"/>
        </w:rPr>
        <w:t>Наква</w:t>
      </w:r>
      <w:r w:rsidR="00B70EC3" w:rsidRPr="009A5207">
        <w:rPr>
          <w:sz w:val="26"/>
          <w:szCs w:val="26"/>
        </w:rPr>
        <w:t>сину</w:t>
      </w:r>
      <w:proofErr w:type="spellEnd"/>
      <w:r w:rsidR="00B70EC3" w:rsidRPr="009A5207">
        <w:rPr>
          <w:sz w:val="26"/>
          <w:szCs w:val="26"/>
        </w:rPr>
        <w:t xml:space="preserve"> Ольгу Евгеньевну, учителя музыки</w:t>
      </w:r>
      <w:r w:rsidRPr="009A5207">
        <w:rPr>
          <w:sz w:val="26"/>
          <w:szCs w:val="26"/>
        </w:rPr>
        <w:t xml:space="preserve"> </w:t>
      </w:r>
      <w:r w:rsidRPr="009A5207">
        <w:rPr>
          <w:color w:val="000000"/>
          <w:sz w:val="26"/>
          <w:szCs w:val="26"/>
        </w:rPr>
        <w:t>М</w:t>
      </w:r>
      <w:r w:rsidR="004C5FEC">
        <w:rPr>
          <w:color w:val="000000"/>
          <w:sz w:val="26"/>
          <w:szCs w:val="26"/>
        </w:rPr>
        <w:t>Б</w:t>
      </w:r>
      <w:r w:rsidRPr="009A5207">
        <w:rPr>
          <w:color w:val="000000"/>
          <w:sz w:val="26"/>
          <w:szCs w:val="26"/>
        </w:rPr>
        <w:t>О</w:t>
      </w:r>
      <w:r w:rsidR="003320AE">
        <w:rPr>
          <w:color w:val="000000"/>
          <w:sz w:val="26"/>
          <w:szCs w:val="26"/>
        </w:rPr>
        <w:t>У</w:t>
      </w:r>
      <w:r w:rsidR="00323382" w:rsidRPr="009A5207">
        <w:rPr>
          <w:sz w:val="26"/>
          <w:szCs w:val="26"/>
        </w:rPr>
        <w:t xml:space="preserve"> «</w:t>
      </w:r>
      <w:proofErr w:type="gramStart"/>
      <w:r w:rsidR="00323382" w:rsidRPr="009A5207">
        <w:rPr>
          <w:sz w:val="26"/>
          <w:szCs w:val="26"/>
        </w:rPr>
        <w:t>Общеобразовательная</w:t>
      </w:r>
      <w:proofErr w:type="gramEnd"/>
      <w:r w:rsidR="00323382" w:rsidRPr="009A5207">
        <w:rPr>
          <w:sz w:val="26"/>
          <w:szCs w:val="26"/>
        </w:rPr>
        <w:t xml:space="preserve"> школа для обучающихся с ограниченными возможностями здоровья № 35»</w:t>
      </w:r>
      <w:r w:rsidR="00DF2679">
        <w:rPr>
          <w:sz w:val="26"/>
          <w:szCs w:val="26"/>
        </w:rPr>
        <w:t>.</w:t>
      </w:r>
    </w:p>
    <w:p w14:paraId="625D2890" w14:textId="6B7F906F" w:rsidR="00E31F68" w:rsidRPr="00DF2679" w:rsidRDefault="005915FC" w:rsidP="00101495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 xml:space="preserve">            </w:t>
      </w:r>
      <w:r w:rsidR="003320AE">
        <w:rPr>
          <w:sz w:val="26"/>
          <w:szCs w:val="26"/>
        </w:rPr>
        <w:t>3</w:t>
      </w:r>
      <w:r w:rsidR="001374C5" w:rsidRPr="00DF2679">
        <w:rPr>
          <w:sz w:val="26"/>
          <w:szCs w:val="26"/>
        </w:rPr>
        <w:t xml:space="preserve">. </w:t>
      </w:r>
      <w:r w:rsidR="00207AA3" w:rsidRPr="00DF2679">
        <w:rPr>
          <w:sz w:val="26"/>
          <w:szCs w:val="26"/>
        </w:rPr>
        <w:t xml:space="preserve">Объявить благодарность </w:t>
      </w:r>
      <w:r w:rsidR="00ED7DC9" w:rsidRPr="00DF2679">
        <w:rPr>
          <w:sz w:val="26"/>
          <w:szCs w:val="26"/>
        </w:rPr>
        <w:t>членам оргкомитета городского</w:t>
      </w:r>
      <w:r w:rsidR="00E31F68" w:rsidRPr="00DF2679">
        <w:rPr>
          <w:sz w:val="26"/>
          <w:szCs w:val="26"/>
        </w:rPr>
        <w:t xml:space="preserve"> конкурса</w:t>
      </w:r>
      <w:r w:rsidR="00ED7DC9" w:rsidRPr="00DF2679">
        <w:rPr>
          <w:sz w:val="26"/>
          <w:szCs w:val="26"/>
        </w:rPr>
        <w:t>:</w:t>
      </w:r>
    </w:p>
    <w:p w14:paraId="2AEA1A0B" w14:textId="2EC0BB6F" w:rsidR="0017699A" w:rsidRPr="00DF2679" w:rsidRDefault="00E31F68" w:rsidP="004C5FEC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 xml:space="preserve">Черник Ларисе </w:t>
      </w:r>
      <w:r w:rsidR="00B107C6" w:rsidRPr="00DF2679">
        <w:rPr>
          <w:sz w:val="26"/>
          <w:szCs w:val="26"/>
        </w:rPr>
        <w:t xml:space="preserve"> </w:t>
      </w:r>
      <w:r w:rsidRPr="00DF2679">
        <w:rPr>
          <w:sz w:val="26"/>
          <w:szCs w:val="26"/>
        </w:rPr>
        <w:t>Николаевне</w:t>
      </w:r>
      <w:r w:rsidR="0017699A" w:rsidRPr="00DF2679">
        <w:rPr>
          <w:sz w:val="26"/>
          <w:szCs w:val="26"/>
        </w:rPr>
        <w:t>,</w:t>
      </w:r>
      <w:r w:rsidR="00FB40E9" w:rsidRPr="00DF2679">
        <w:rPr>
          <w:sz w:val="26"/>
          <w:szCs w:val="26"/>
        </w:rPr>
        <w:t xml:space="preserve"> </w:t>
      </w:r>
      <w:r w:rsidR="0017699A" w:rsidRPr="00DF2679">
        <w:rPr>
          <w:sz w:val="26"/>
          <w:szCs w:val="26"/>
        </w:rPr>
        <w:t>директору</w:t>
      </w:r>
      <w:r w:rsidR="00FB40E9" w:rsidRPr="00DF2679">
        <w:rPr>
          <w:sz w:val="26"/>
          <w:szCs w:val="26"/>
        </w:rPr>
        <w:t xml:space="preserve"> МА</w:t>
      </w:r>
      <w:r w:rsidR="0017699A" w:rsidRPr="00DF2679">
        <w:rPr>
          <w:sz w:val="26"/>
          <w:szCs w:val="26"/>
        </w:rPr>
        <w:t>ОУ</w:t>
      </w:r>
      <w:r w:rsidR="00B107C6" w:rsidRPr="00DF2679">
        <w:rPr>
          <w:sz w:val="26"/>
          <w:szCs w:val="26"/>
        </w:rPr>
        <w:t xml:space="preserve"> </w:t>
      </w:r>
      <w:r w:rsidR="0017699A" w:rsidRPr="00DF2679">
        <w:rPr>
          <w:sz w:val="26"/>
          <w:szCs w:val="26"/>
        </w:rPr>
        <w:t xml:space="preserve"> «</w:t>
      </w:r>
      <w:proofErr w:type="gramStart"/>
      <w:r w:rsidR="0017699A" w:rsidRPr="00DF2679">
        <w:rPr>
          <w:sz w:val="26"/>
          <w:szCs w:val="26"/>
        </w:rPr>
        <w:t>Сред</w:t>
      </w:r>
      <w:r w:rsidRPr="00DF2679">
        <w:rPr>
          <w:sz w:val="26"/>
          <w:szCs w:val="26"/>
        </w:rPr>
        <w:t>няя</w:t>
      </w:r>
      <w:proofErr w:type="gramEnd"/>
      <w:r w:rsidRPr="00DF2679">
        <w:rPr>
          <w:sz w:val="26"/>
          <w:szCs w:val="26"/>
        </w:rPr>
        <w:t xml:space="preserve"> общеобразовательная школа</w:t>
      </w:r>
      <w:r w:rsidR="00BF6E53">
        <w:rPr>
          <w:sz w:val="26"/>
          <w:szCs w:val="26"/>
        </w:rPr>
        <w:t xml:space="preserve"> </w:t>
      </w:r>
      <w:r w:rsidRPr="00DF2679">
        <w:rPr>
          <w:sz w:val="26"/>
          <w:szCs w:val="26"/>
        </w:rPr>
        <w:t>№</w:t>
      </w:r>
      <w:r w:rsidR="00BF6E53">
        <w:rPr>
          <w:sz w:val="26"/>
          <w:szCs w:val="26"/>
        </w:rPr>
        <w:t xml:space="preserve"> </w:t>
      </w:r>
      <w:r w:rsidRPr="00DF2679">
        <w:rPr>
          <w:sz w:val="26"/>
          <w:szCs w:val="26"/>
        </w:rPr>
        <w:t>24</w:t>
      </w:r>
      <w:r w:rsidR="0017699A" w:rsidRPr="00DF2679">
        <w:rPr>
          <w:sz w:val="26"/>
          <w:szCs w:val="26"/>
        </w:rPr>
        <w:t>»</w:t>
      </w:r>
      <w:r w:rsidR="007C170A" w:rsidRPr="00DF2679">
        <w:rPr>
          <w:sz w:val="26"/>
          <w:szCs w:val="26"/>
        </w:rPr>
        <w:t>, председателю</w:t>
      </w:r>
      <w:r w:rsidR="0017699A" w:rsidRPr="00DF2679">
        <w:rPr>
          <w:sz w:val="26"/>
          <w:szCs w:val="26"/>
        </w:rPr>
        <w:t xml:space="preserve">;  </w:t>
      </w:r>
    </w:p>
    <w:p w14:paraId="71F5E9E4" w14:textId="77777777" w:rsidR="00140418" w:rsidRPr="00DF2679" w:rsidRDefault="00140418" w:rsidP="004C5FEC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>Алексеевой Ирине Валентиновне, заместителю директора МАОУ «</w:t>
      </w:r>
      <w:proofErr w:type="gramStart"/>
      <w:r w:rsidRPr="00DF2679">
        <w:rPr>
          <w:sz w:val="26"/>
          <w:szCs w:val="26"/>
        </w:rPr>
        <w:t>Средняя</w:t>
      </w:r>
      <w:proofErr w:type="gramEnd"/>
      <w:r w:rsidRPr="00DF2679">
        <w:rPr>
          <w:sz w:val="26"/>
          <w:szCs w:val="26"/>
        </w:rPr>
        <w:t xml:space="preserve"> общеобразовательная школа № 24»;</w:t>
      </w:r>
    </w:p>
    <w:p w14:paraId="021ABE20" w14:textId="1130A3F7" w:rsidR="00140418" w:rsidRPr="00DF2679" w:rsidRDefault="00140418" w:rsidP="00101495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>Кудряшовой Татьяне Вячеславовне, методисту МАОУ ДО «Центр дополнительного образования детей».</w:t>
      </w:r>
    </w:p>
    <w:p w14:paraId="56FC937C" w14:textId="77777777" w:rsidR="007C170A" w:rsidRPr="00DF2679" w:rsidRDefault="005915FC" w:rsidP="00101495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 xml:space="preserve">            5</w:t>
      </w:r>
      <w:r w:rsidR="007C170A" w:rsidRPr="00DF2679">
        <w:rPr>
          <w:sz w:val="26"/>
          <w:szCs w:val="26"/>
        </w:rPr>
        <w:t xml:space="preserve">.  Объявить благодарность </w:t>
      </w:r>
      <w:r w:rsidR="00140418" w:rsidRPr="00DF2679">
        <w:rPr>
          <w:sz w:val="26"/>
          <w:szCs w:val="26"/>
        </w:rPr>
        <w:t xml:space="preserve">членам экспертной группы </w:t>
      </w:r>
      <w:r w:rsidR="007C170A" w:rsidRPr="00DF2679">
        <w:rPr>
          <w:sz w:val="26"/>
          <w:szCs w:val="26"/>
        </w:rPr>
        <w:t xml:space="preserve"> конкурса:</w:t>
      </w:r>
    </w:p>
    <w:p w14:paraId="32B2EF4A" w14:textId="3284A4D4" w:rsidR="00140418" w:rsidRPr="00DF2679" w:rsidRDefault="00140418" w:rsidP="00101495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>Кудряшовой Татьяне Вячеславовне, методисту МАОУ ДО «Центр дополнительного образования детей», председателю;</w:t>
      </w:r>
    </w:p>
    <w:p w14:paraId="1592C24D" w14:textId="77777777" w:rsidR="00101495" w:rsidRPr="00DF2679" w:rsidRDefault="00101495" w:rsidP="004C5FEC">
      <w:pPr>
        <w:jc w:val="both"/>
        <w:rPr>
          <w:sz w:val="26"/>
          <w:szCs w:val="26"/>
        </w:rPr>
      </w:pPr>
      <w:r w:rsidRPr="00DF2679">
        <w:rPr>
          <w:sz w:val="26"/>
          <w:szCs w:val="26"/>
        </w:rPr>
        <w:t>Алексеевой Ирине Валентиновне, заместителю директора МАОУ «</w:t>
      </w:r>
      <w:proofErr w:type="gramStart"/>
      <w:r w:rsidRPr="00DF2679">
        <w:rPr>
          <w:sz w:val="26"/>
          <w:szCs w:val="26"/>
        </w:rPr>
        <w:t>Средняя</w:t>
      </w:r>
      <w:proofErr w:type="gramEnd"/>
      <w:r w:rsidRPr="00DF2679">
        <w:rPr>
          <w:sz w:val="26"/>
          <w:szCs w:val="26"/>
        </w:rPr>
        <w:t xml:space="preserve"> общеобразовательная школа № 24»;</w:t>
      </w:r>
    </w:p>
    <w:p w14:paraId="3A34C456" w14:textId="089200F7" w:rsidR="00101495" w:rsidRPr="00DF2679" w:rsidRDefault="004C5FEC" w:rsidP="00101495">
      <w:pPr>
        <w:tabs>
          <w:tab w:val="left" w:pos="411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r w:rsidR="00101495" w:rsidRPr="00DF2679">
        <w:rPr>
          <w:rFonts w:hint="eastAsia"/>
          <w:sz w:val="26"/>
          <w:szCs w:val="26"/>
        </w:rPr>
        <w:t>Надежин</w:t>
      </w:r>
      <w:r w:rsidR="00101495" w:rsidRPr="00DF2679">
        <w:rPr>
          <w:sz w:val="26"/>
          <w:szCs w:val="26"/>
        </w:rPr>
        <w:t>ой</w:t>
      </w:r>
      <w:proofErr w:type="spellEnd"/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Анжелик</w:t>
      </w:r>
      <w:r w:rsidR="00101495" w:rsidRPr="00DF2679">
        <w:rPr>
          <w:sz w:val="26"/>
          <w:szCs w:val="26"/>
        </w:rPr>
        <w:t xml:space="preserve">е </w:t>
      </w:r>
      <w:r w:rsidR="00101495" w:rsidRPr="00DF2679">
        <w:rPr>
          <w:rFonts w:hint="eastAsia"/>
          <w:sz w:val="26"/>
          <w:szCs w:val="26"/>
        </w:rPr>
        <w:t>Владимировн</w:t>
      </w:r>
      <w:r w:rsidR="00101495" w:rsidRPr="00DF2679">
        <w:rPr>
          <w:sz w:val="26"/>
          <w:szCs w:val="26"/>
        </w:rPr>
        <w:t xml:space="preserve">е, </w:t>
      </w:r>
      <w:r w:rsidR="00101495" w:rsidRPr="00DF2679">
        <w:rPr>
          <w:rFonts w:hint="eastAsia"/>
          <w:sz w:val="26"/>
          <w:szCs w:val="26"/>
        </w:rPr>
        <w:t>заместител</w:t>
      </w:r>
      <w:r w:rsidR="00101495" w:rsidRPr="00DF2679">
        <w:rPr>
          <w:sz w:val="26"/>
          <w:szCs w:val="26"/>
        </w:rPr>
        <w:t xml:space="preserve">ю </w:t>
      </w:r>
      <w:r w:rsidR="00101495" w:rsidRPr="00DF2679">
        <w:rPr>
          <w:rFonts w:hint="eastAsia"/>
          <w:sz w:val="26"/>
          <w:szCs w:val="26"/>
        </w:rPr>
        <w:t>директора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МАОУ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«</w:t>
      </w:r>
      <w:proofErr w:type="gramStart"/>
      <w:r w:rsidR="00101495" w:rsidRPr="00DF2679">
        <w:rPr>
          <w:rFonts w:hint="eastAsia"/>
          <w:sz w:val="26"/>
          <w:szCs w:val="26"/>
        </w:rPr>
        <w:t>Средняя</w:t>
      </w:r>
      <w:proofErr w:type="gramEnd"/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общеобразовательная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школа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№</w:t>
      </w:r>
      <w:r w:rsidR="00101495" w:rsidRPr="00DF2679">
        <w:rPr>
          <w:sz w:val="26"/>
          <w:szCs w:val="26"/>
        </w:rPr>
        <w:t xml:space="preserve"> 26 </w:t>
      </w:r>
      <w:r w:rsidR="00101495" w:rsidRPr="00DF2679">
        <w:rPr>
          <w:rFonts w:hint="eastAsia"/>
          <w:sz w:val="26"/>
          <w:szCs w:val="26"/>
        </w:rPr>
        <w:t>с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углубленным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изучением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отдельных</w:t>
      </w:r>
      <w:r w:rsidR="00101495" w:rsidRPr="00DF2679">
        <w:rPr>
          <w:sz w:val="26"/>
          <w:szCs w:val="26"/>
        </w:rPr>
        <w:t xml:space="preserve"> </w:t>
      </w:r>
      <w:r w:rsidR="00101495" w:rsidRPr="00DF2679">
        <w:rPr>
          <w:rFonts w:hint="eastAsia"/>
          <w:sz w:val="26"/>
          <w:szCs w:val="26"/>
        </w:rPr>
        <w:t>предметов»</w:t>
      </w:r>
      <w:r w:rsidR="00101495" w:rsidRPr="00DF2679">
        <w:rPr>
          <w:sz w:val="26"/>
          <w:szCs w:val="26"/>
        </w:rPr>
        <w:t>;</w:t>
      </w:r>
    </w:p>
    <w:p w14:paraId="155CF235" w14:textId="2C9A65D6" w:rsidR="00101495" w:rsidRPr="00DF2679" w:rsidRDefault="00101495" w:rsidP="00101495">
      <w:pPr>
        <w:tabs>
          <w:tab w:val="left" w:pos="4115"/>
        </w:tabs>
        <w:jc w:val="both"/>
        <w:rPr>
          <w:sz w:val="26"/>
          <w:szCs w:val="26"/>
        </w:rPr>
      </w:pPr>
      <w:r w:rsidRPr="00DF2679">
        <w:rPr>
          <w:sz w:val="26"/>
          <w:szCs w:val="26"/>
        </w:rPr>
        <w:t xml:space="preserve">Обуховой Людмиле Геннадьевне, педагогу дополнительного образования  </w:t>
      </w:r>
      <w:r w:rsidRPr="00DF2679">
        <w:rPr>
          <w:rFonts w:hint="eastAsia"/>
          <w:sz w:val="26"/>
          <w:szCs w:val="26"/>
        </w:rPr>
        <w:t>МАОУ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ДО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«Центр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детского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творчества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и</w:t>
      </w:r>
      <w:r w:rsidRPr="00DF2679">
        <w:rPr>
          <w:sz w:val="26"/>
          <w:szCs w:val="26"/>
        </w:rPr>
        <w:t xml:space="preserve"> </w:t>
      </w:r>
      <w:proofErr w:type="gramStart"/>
      <w:r w:rsidRPr="00DF2679">
        <w:rPr>
          <w:rFonts w:hint="eastAsia"/>
          <w:sz w:val="26"/>
          <w:szCs w:val="26"/>
        </w:rPr>
        <w:t>методического</w:t>
      </w:r>
      <w:proofErr w:type="gramEnd"/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обеспечения»</w:t>
      </w:r>
      <w:r>
        <w:rPr>
          <w:sz w:val="26"/>
          <w:szCs w:val="26"/>
        </w:rPr>
        <w:t>;</w:t>
      </w:r>
    </w:p>
    <w:p w14:paraId="29C4A25D" w14:textId="77777777" w:rsidR="00101495" w:rsidRPr="00DF2679" w:rsidRDefault="00101495" w:rsidP="004C5FEC">
      <w:pPr>
        <w:jc w:val="both"/>
        <w:rPr>
          <w:sz w:val="26"/>
          <w:szCs w:val="26"/>
        </w:rPr>
      </w:pPr>
      <w:r w:rsidRPr="00DF2679">
        <w:rPr>
          <w:rFonts w:hint="eastAsia"/>
          <w:sz w:val="26"/>
          <w:szCs w:val="26"/>
        </w:rPr>
        <w:t>Павлов</w:t>
      </w:r>
      <w:r w:rsidRPr="00DF2679">
        <w:rPr>
          <w:sz w:val="26"/>
          <w:szCs w:val="26"/>
        </w:rPr>
        <w:t xml:space="preserve">ой </w:t>
      </w:r>
      <w:r w:rsidRPr="00DF2679">
        <w:rPr>
          <w:rFonts w:hint="eastAsia"/>
          <w:sz w:val="26"/>
          <w:szCs w:val="26"/>
        </w:rPr>
        <w:t>Вер</w:t>
      </w:r>
      <w:r w:rsidRPr="00DF2679">
        <w:rPr>
          <w:sz w:val="26"/>
          <w:szCs w:val="26"/>
        </w:rPr>
        <w:t xml:space="preserve">е </w:t>
      </w:r>
      <w:r w:rsidRPr="00DF2679">
        <w:rPr>
          <w:rFonts w:hint="eastAsia"/>
          <w:sz w:val="26"/>
          <w:szCs w:val="26"/>
        </w:rPr>
        <w:t>Дмитриевн</w:t>
      </w:r>
      <w:r w:rsidRPr="00DF2679">
        <w:rPr>
          <w:sz w:val="26"/>
          <w:szCs w:val="26"/>
        </w:rPr>
        <w:t xml:space="preserve">е, </w:t>
      </w:r>
      <w:r w:rsidRPr="00DF2679">
        <w:rPr>
          <w:rFonts w:hint="eastAsia"/>
          <w:sz w:val="26"/>
          <w:szCs w:val="26"/>
        </w:rPr>
        <w:t>заместител</w:t>
      </w:r>
      <w:r w:rsidRPr="00DF2679">
        <w:rPr>
          <w:sz w:val="26"/>
          <w:szCs w:val="26"/>
        </w:rPr>
        <w:t xml:space="preserve">ю </w:t>
      </w:r>
      <w:r w:rsidRPr="00DF2679">
        <w:rPr>
          <w:rFonts w:hint="eastAsia"/>
          <w:sz w:val="26"/>
          <w:szCs w:val="26"/>
        </w:rPr>
        <w:t>директора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МАОУ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«Образовательный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центр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№</w:t>
      </w:r>
      <w:r w:rsidRPr="00DF2679">
        <w:rPr>
          <w:sz w:val="26"/>
          <w:szCs w:val="26"/>
        </w:rPr>
        <w:t xml:space="preserve"> 11</w:t>
      </w:r>
      <w:r w:rsidRPr="00DF2679">
        <w:rPr>
          <w:rFonts w:hint="eastAsia"/>
          <w:sz w:val="26"/>
          <w:szCs w:val="26"/>
        </w:rPr>
        <w:t>»</w:t>
      </w:r>
      <w:r w:rsidRPr="00DF2679">
        <w:rPr>
          <w:sz w:val="26"/>
          <w:szCs w:val="26"/>
        </w:rPr>
        <w:t xml:space="preserve">, </w:t>
      </w:r>
      <w:r w:rsidRPr="00DF2679">
        <w:rPr>
          <w:rFonts w:hint="eastAsia"/>
          <w:sz w:val="26"/>
          <w:szCs w:val="26"/>
        </w:rPr>
        <w:t>методист</w:t>
      </w:r>
      <w:r w:rsidRPr="00DF2679">
        <w:rPr>
          <w:sz w:val="26"/>
          <w:szCs w:val="26"/>
        </w:rPr>
        <w:t xml:space="preserve">у </w:t>
      </w:r>
      <w:r w:rsidRPr="00DF2679">
        <w:rPr>
          <w:rFonts w:hint="eastAsia"/>
          <w:sz w:val="26"/>
          <w:szCs w:val="26"/>
        </w:rPr>
        <w:t>МАОУ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ДО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«Центр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детского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творчества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и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методического</w:t>
      </w:r>
      <w:r w:rsidRPr="00DF2679">
        <w:rPr>
          <w:sz w:val="26"/>
          <w:szCs w:val="26"/>
        </w:rPr>
        <w:t xml:space="preserve"> </w:t>
      </w:r>
      <w:r w:rsidRPr="00DF2679">
        <w:rPr>
          <w:rFonts w:hint="eastAsia"/>
          <w:sz w:val="26"/>
          <w:szCs w:val="26"/>
        </w:rPr>
        <w:t>обеспечения»</w:t>
      </w:r>
      <w:r>
        <w:rPr>
          <w:sz w:val="26"/>
          <w:szCs w:val="26"/>
        </w:rPr>
        <w:t>.</w:t>
      </w:r>
    </w:p>
    <w:p w14:paraId="77958BB8" w14:textId="77777777" w:rsidR="00140418" w:rsidRPr="00DF2679" w:rsidRDefault="005915FC" w:rsidP="00101495">
      <w:pPr>
        <w:tabs>
          <w:tab w:val="left" w:pos="4115"/>
        </w:tabs>
        <w:jc w:val="both"/>
        <w:rPr>
          <w:sz w:val="26"/>
          <w:szCs w:val="26"/>
        </w:rPr>
      </w:pPr>
      <w:r w:rsidRPr="00DF2679">
        <w:rPr>
          <w:sz w:val="26"/>
          <w:szCs w:val="26"/>
        </w:rPr>
        <w:t xml:space="preserve">             6</w:t>
      </w:r>
      <w:r w:rsidR="00976B14" w:rsidRPr="00DF2679">
        <w:rPr>
          <w:sz w:val="26"/>
          <w:szCs w:val="26"/>
        </w:rPr>
        <w:t>.</w:t>
      </w:r>
      <w:r w:rsidRPr="00DF2679">
        <w:rPr>
          <w:sz w:val="26"/>
          <w:szCs w:val="26"/>
        </w:rPr>
        <w:t xml:space="preserve"> Возложить  </w:t>
      </w:r>
      <w:proofErr w:type="gramStart"/>
      <w:r w:rsidRPr="00DF2679">
        <w:rPr>
          <w:sz w:val="26"/>
          <w:szCs w:val="26"/>
        </w:rPr>
        <w:t>контроль  за</w:t>
      </w:r>
      <w:proofErr w:type="gramEnd"/>
      <w:r w:rsidRPr="00DF2679">
        <w:rPr>
          <w:sz w:val="26"/>
          <w:szCs w:val="26"/>
        </w:rPr>
        <w:t xml:space="preserve"> исполнением приказа на М.Г. </w:t>
      </w:r>
      <w:proofErr w:type="spellStart"/>
      <w:r w:rsidRPr="00DF2679">
        <w:rPr>
          <w:sz w:val="26"/>
          <w:szCs w:val="26"/>
        </w:rPr>
        <w:t>Барабанову</w:t>
      </w:r>
      <w:proofErr w:type="spellEnd"/>
      <w:r w:rsidRPr="00DF2679">
        <w:rPr>
          <w:sz w:val="26"/>
          <w:szCs w:val="26"/>
        </w:rPr>
        <w:t>, заместителя начальника управления образования мэрии, начальника отдела общего и дополнительного образования.</w:t>
      </w:r>
    </w:p>
    <w:p w14:paraId="3F1E0C0D" w14:textId="77777777" w:rsidR="001D4762" w:rsidRPr="00DF2679" w:rsidRDefault="001D4762" w:rsidP="005915FC">
      <w:pPr>
        <w:jc w:val="both"/>
        <w:rPr>
          <w:sz w:val="26"/>
          <w:szCs w:val="26"/>
        </w:rPr>
      </w:pPr>
    </w:p>
    <w:p w14:paraId="7EC13273" w14:textId="58461B71" w:rsidR="001D4762" w:rsidRPr="00DF2679" w:rsidRDefault="007C3C79" w:rsidP="00F22376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editId="1497A7C7">
            <wp:simplePos x="0" y="0"/>
            <wp:positionH relativeFrom="margin">
              <wp:posOffset>3306445</wp:posOffset>
            </wp:positionH>
            <wp:positionV relativeFrom="paragraph">
              <wp:posOffset>12065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95CEA" w14:textId="6D0AF42C" w:rsidR="0017699A" w:rsidRPr="00DF2679" w:rsidRDefault="003C3C46" w:rsidP="0017699A">
      <w:pPr>
        <w:rPr>
          <w:sz w:val="26"/>
          <w:szCs w:val="26"/>
        </w:rPr>
      </w:pPr>
      <w:r w:rsidRPr="00DF2679">
        <w:rPr>
          <w:sz w:val="26"/>
          <w:szCs w:val="26"/>
        </w:rPr>
        <w:t xml:space="preserve">Начальник управления образования                                 </w:t>
      </w:r>
      <w:bookmarkStart w:id="0" w:name="_GoBack"/>
      <w:bookmarkEnd w:id="0"/>
      <w:r w:rsidRPr="00DF2679">
        <w:rPr>
          <w:sz w:val="26"/>
          <w:szCs w:val="26"/>
        </w:rPr>
        <w:t xml:space="preserve">              Л.В. Коробейникова</w:t>
      </w:r>
    </w:p>
    <w:sectPr w:rsidR="0017699A" w:rsidRPr="00DF2679" w:rsidSect="004C5FEC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629"/>
    <w:multiLevelType w:val="hybridMultilevel"/>
    <w:tmpl w:val="3FDA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A50"/>
    <w:multiLevelType w:val="hybridMultilevel"/>
    <w:tmpl w:val="86781DE4"/>
    <w:lvl w:ilvl="0" w:tplc="16C86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812A83"/>
    <w:multiLevelType w:val="hybridMultilevel"/>
    <w:tmpl w:val="5C3E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73D22"/>
    <w:multiLevelType w:val="hybridMultilevel"/>
    <w:tmpl w:val="36F247FA"/>
    <w:lvl w:ilvl="0" w:tplc="7F32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EE2F45"/>
    <w:multiLevelType w:val="hybridMultilevel"/>
    <w:tmpl w:val="C6FEB754"/>
    <w:lvl w:ilvl="0" w:tplc="F08CDCA2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9A3"/>
    <w:rsid w:val="00022310"/>
    <w:rsid w:val="00031596"/>
    <w:rsid w:val="00032147"/>
    <w:rsid w:val="00050A3F"/>
    <w:rsid w:val="0005140A"/>
    <w:rsid w:val="00071D38"/>
    <w:rsid w:val="00074950"/>
    <w:rsid w:val="00084DDE"/>
    <w:rsid w:val="00101495"/>
    <w:rsid w:val="00125601"/>
    <w:rsid w:val="00134B8F"/>
    <w:rsid w:val="001374C5"/>
    <w:rsid w:val="00140418"/>
    <w:rsid w:val="001727FF"/>
    <w:rsid w:val="00174AE8"/>
    <w:rsid w:val="0017699A"/>
    <w:rsid w:val="001A6119"/>
    <w:rsid w:val="001D1FB4"/>
    <w:rsid w:val="001D4762"/>
    <w:rsid w:val="00201592"/>
    <w:rsid w:val="00207AA3"/>
    <w:rsid w:val="00211087"/>
    <w:rsid w:val="00231CED"/>
    <w:rsid w:val="00246F51"/>
    <w:rsid w:val="002C16CC"/>
    <w:rsid w:val="00313F3C"/>
    <w:rsid w:val="00317745"/>
    <w:rsid w:val="00323382"/>
    <w:rsid w:val="003320AE"/>
    <w:rsid w:val="00335DF3"/>
    <w:rsid w:val="00356B5B"/>
    <w:rsid w:val="00360540"/>
    <w:rsid w:val="00360E14"/>
    <w:rsid w:val="0036628B"/>
    <w:rsid w:val="003835E1"/>
    <w:rsid w:val="003C3C46"/>
    <w:rsid w:val="003E0327"/>
    <w:rsid w:val="003E5C7A"/>
    <w:rsid w:val="003E708C"/>
    <w:rsid w:val="0044605F"/>
    <w:rsid w:val="00453B92"/>
    <w:rsid w:val="00457464"/>
    <w:rsid w:val="00461D64"/>
    <w:rsid w:val="00471952"/>
    <w:rsid w:val="00480C7C"/>
    <w:rsid w:val="00482D81"/>
    <w:rsid w:val="004C5FEC"/>
    <w:rsid w:val="004F1E79"/>
    <w:rsid w:val="00515A83"/>
    <w:rsid w:val="00550AC9"/>
    <w:rsid w:val="0058678D"/>
    <w:rsid w:val="005915FC"/>
    <w:rsid w:val="00594540"/>
    <w:rsid w:val="005A0BF2"/>
    <w:rsid w:val="005A5AD7"/>
    <w:rsid w:val="005B5737"/>
    <w:rsid w:val="005E7B4A"/>
    <w:rsid w:val="00616758"/>
    <w:rsid w:val="006233D8"/>
    <w:rsid w:val="006368B0"/>
    <w:rsid w:val="00640CA5"/>
    <w:rsid w:val="0064605D"/>
    <w:rsid w:val="00663708"/>
    <w:rsid w:val="006675F9"/>
    <w:rsid w:val="00667A77"/>
    <w:rsid w:val="006B1C8A"/>
    <w:rsid w:val="006C0DBE"/>
    <w:rsid w:val="006C529A"/>
    <w:rsid w:val="006D514F"/>
    <w:rsid w:val="0071017D"/>
    <w:rsid w:val="00710925"/>
    <w:rsid w:val="00747D6B"/>
    <w:rsid w:val="00765AB5"/>
    <w:rsid w:val="00777AC7"/>
    <w:rsid w:val="00790B57"/>
    <w:rsid w:val="007C170A"/>
    <w:rsid w:val="007C3C79"/>
    <w:rsid w:val="007C7278"/>
    <w:rsid w:val="007F78AD"/>
    <w:rsid w:val="00807E3C"/>
    <w:rsid w:val="00825307"/>
    <w:rsid w:val="008409A3"/>
    <w:rsid w:val="00855826"/>
    <w:rsid w:val="00880FED"/>
    <w:rsid w:val="00883F69"/>
    <w:rsid w:val="008B3FFF"/>
    <w:rsid w:val="008D077E"/>
    <w:rsid w:val="008E5DF1"/>
    <w:rsid w:val="008F2A6D"/>
    <w:rsid w:val="008F41C0"/>
    <w:rsid w:val="00910082"/>
    <w:rsid w:val="00915BD5"/>
    <w:rsid w:val="00930A98"/>
    <w:rsid w:val="009372BA"/>
    <w:rsid w:val="00941B1F"/>
    <w:rsid w:val="00976B14"/>
    <w:rsid w:val="00985FFE"/>
    <w:rsid w:val="0098706A"/>
    <w:rsid w:val="009928B3"/>
    <w:rsid w:val="00992FCB"/>
    <w:rsid w:val="009A3968"/>
    <w:rsid w:val="009A5207"/>
    <w:rsid w:val="009B2E9F"/>
    <w:rsid w:val="009C00A3"/>
    <w:rsid w:val="009D6F64"/>
    <w:rsid w:val="00A03580"/>
    <w:rsid w:val="00A440BB"/>
    <w:rsid w:val="00A46610"/>
    <w:rsid w:val="00A91946"/>
    <w:rsid w:val="00A96BA1"/>
    <w:rsid w:val="00AA21FA"/>
    <w:rsid w:val="00AD06EF"/>
    <w:rsid w:val="00B07861"/>
    <w:rsid w:val="00B107C6"/>
    <w:rsid w:val="00B37F71"/>
    <w:rsid w:val="00B45860"/>
    <w:rsid w:val="00B53D97"/>
    <w:rsid w:val="00B70EC3"/>
    <w:rsid w:val="00B90EC2"/>
    <w:rsid w:val="00BB665E"/>
    <w:rsid w:val="00BE7082"/>
    <w:rsid w:val="00BF6E53"/>
    <w:rsid w:val="00BF7C74"/>
    <w:rsid w:val="00C00A0D"/>
    <w:rsid w:val="00C13EEB"/>
    <w:rsid w:val="00C16C81"/>
    <w:rsid w:val="00C65B55"/>
    <w:rsid w:val="00C86B27"/>
    <w:rsid w:val="00CA4434"/>
    <w:rsid w:val="00CC205E"/>
    <w:rsid w:val="00CC63F5"/>
    <w:rsid w:val="00CD40F4"/>
    <w:rsid w:val="00CE20C5"/>
    <w:rsid w:val="00CF5BBB"/>
    <w:rsid w:val="00D46D16"/>
    <w:rsid w:val="00D54F53"/>
    <w:rsid w:val="00D7495D"/>
    <w:rsid w:val="00D803E3"/>
    <w:rsid w:val="00D85F93"/>
    <w:rsid w:val="00DB11AE"/>
    <w:rsid w:val="00DD7149"/>
    <w:rsid w:val="00DF2679"/>
    <w:rsid w:val="00E31F68"/>
    <w:rsid w:val="00E45586"/>
    <w:rsid w:val="00E63837"/>
    <w:rsid w:val="00E67144"/>
    <w:rsid w:val="00E7142E"/>
    <w:rsid w:val="00EC4AA9"/>
    <w:rsid w:val="00ED1870"/>
    <w:rsid w:val="00ED5A5A"/>
    <w:rsid w:val="00ED7DC9"/>
    <w:rsid w:val="00F033A2"/>
    <w:rsid w:val="00F103E4"/>
    <w:rsid w:val="00F11F8D"/>
    <w:rsid w:val="00F164EE"/>
    <w:rsid w:val="00F22376"/>
    <w:rsid w:val="00F52AB8"/>
    <w:rsid w:val="00F6696B"/>
    <w:rsid w:val="00F91C14"/>
    <w:rsid w:val="00FB21FC"/>
    <w:rsid w:val="00FB40E9"/>
    <w:rsid w:val="00FC5EBB"/>
    <w:rsid w:val="00FE576E"/>
    <w:rsid w:val="00FE626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D43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6B5B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356B5B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09A3"/>
    <w:rPr>
      <w:szCs w:val="20"/>
    </w:rPr>
  </w:style>
  <w:style w:type="character" w:customStyle="1" w:styleId="a4">
    <w:name w:val="Основной текст Знак"/>
    <w:basedOn w:val="a0"/>
    <w:link w:val="a3"/>
    <w:rsid w:val="008409A3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nhideWhenUsed/>
    <w:rsid w:val="008409A3"/>
    <w:pPr>
      <w:tabs>
        <w:tab w:val="left" w:pos="0"/>
        <w:tab w:val="left" w:pos="180"/>
      </w:tabs>
      <w:jc w:val="both"/>
    </w:pPr>
  </w:style>
  <w:style w:type="character" w:customStyle="1" w:styleId="30">
    <w:name w:val="Основной текст 3 Знак"/>
    <w:basedOn w:val="a0"/>
    <w:link w:val="3"/>
    <w:rsid w:val="008409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719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C16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356B5B"/>
    <w:rPr>
      <w:rFonts w:ascii="Times New Roman" w:eastAsia="Arial Unicode MS" w:hAnsi="Times New Roman" w:cs="Times New Roman"/>
      <w:sz w:val="40"/>
      <w:szCs w:val="24"/>
    </w:rPr>
  </w:style>
  <w:style w:type="character" w:customStyle="1" w:styleId="20">
    <w:name w:val="Заголовок 2 Знак"/>
    <w:basedOn w:val="a0"/>
    <w:link w:val="2"/>
    <w:rsid w:val="00356B5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Title"/>
    <w:basedOn w:val="a"/>
    <w:link w:val="a8"/>
    <w:qFormat/>
    <w:rsid w:val="00356B5B"/>
    <w:pPr>
      <w:jc w:val="center"/>
    </w:pPr>
    <w:rPr>
      <w:sz w:val="40"/>
    </w:rPr>
  </w:style>
  <w:style w:type="character" w:customStyle="1" w:styleId="a8">
    <w:name w:val="Название Знак"/>
    <w:basedOn w:val="a0"/>
    <w:link w:val="a7"/>
    <w:rsid w:val="00356B5B"/>
    <w:rPr>
      <w:rFonts w:ascii="Times New Roman" w:eastAsia="Times New Roman" w:hAnsi="Times New Roman" w:cs="Times New Roman"/>
      <w:sz w:val="4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6BA1"/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Гущина Елена Владимировна</cp:lastModifiedBy>
  <cp:revision>76</cp:revision>
  <cp:lastPrinted>2015-02-09T07:09:00Z</cp:lastPrinted>
  <dcterms:created xsi:type="dcterms:W3CDTF">2019-12-22T11:37:00Z</dcterms:created>
  <dcterms:modified xsi:type="dcterms:W3CDTF">2019-12-26T14:06:00Z</dcterms:modified>
</cp:coreProperties>
</file>